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CAE8C" w14:textId="77777777" w:rsidR="00CE085E" w:rsidRPr="00CE085E" w:rsidRDefault="00CE085E" w:rsidP="00CE085E">
      <w:pPr>
        <w:pStyle w:val="Heading1"/>
      </w:pPr>
      <w:r w:rsidRPr="00CE085E">
        <w:t>Talking Points for Debrief Meetings</w:t>
      </w:r>
    </w:p>
    <w:p w14:paraId="62B0E336" w14:textId="77777777" w:rsidR="00CE085E" w:rsidRDefault="00CE085E" w:rsidP="00CE085E">
      <w:pPr>
        <w:pStyle w:val="NormalWeb"/>
        <w:spacing w:before="0" w:beforeAutospacing="0" w:after="360" w:afterAutospacing="0" w:line="276" w:lineRule="auto"/>
        <w:rPr>
          <w:rFonts w:ascii="Arial" w:hAnsi="Arial" w:cs="Arial"/>
          <w:color w:val="000000"/>
          <w:sz w:val="21"/>
          <w:szCs w:val="21"/>
        </w:rPr>
      </w:pPr>
      <w:r>
        <w:rPr>
          <w:rFonts w:ascii="Arial" w:hAnsi="Arial" w:cs="Arial"/>
          <w:color w:val="000000"/>
          <w:sz w:val="21"/>
          <w:szCs w:val="21"/>
        </w:rPr>
        <w:t>As covered in several of the other tools, a new employee’s first days, weeks, and months can be overwhelming as he or she assimilates a wealth of names, places, and other information. Scheduling regular debrief meetings with the employee gives managers the opportunity to clarify information and to answer any subsequent questions that may result from a meeting, orientation, or training session.</w:t>
      </w:r>
    </w:p>
    <w:p w14:paraId="37096ADB" w14:textId="77777777" w:rsidR="00CE085E" w:rsidRDefault="00CE085E" w:rsidP="00CE085E">
      <w:pPr>
        <w:pStyle w:val="Heading3"/>
        <w:pBdr>
          <w:top w:val="single" w:sz="6" w:space="10" w:color="B7B6B7"/>
        </w:pBdr>
        <w:spacing w:before="120" w:after="120" w:line="360" w:lineRule="auto"/>
        <w:rPr>
          <w:rFonts w:ascii="Arial" w:hAnsi="Arial" w:cs="Arial"/>
          <w:color w:val="166090"/>
        </w:rPr>
      </w:pPr>
      <w:r>
        <w:rPr>
          <w:rFonts w:ascii="Arial" w:hAnsi="Arial" w:cs="Arial"/>
          <w:color w:val="166090"/>
        </w:rPr>
        <w:t>After an initial meeting with department/lab/center employees:</w:t>
      </w:r>
    </w:p>
    <w:p w14:paraId="7F551E09" w14:textId="77777777" w:rsidR="00CE085E" w:rsidRDefault="00CE085E" w:rsidP="00CE085E">
      <w:pPr>
        <w:numPr>
          <w:ilvl w:val="0"/>
          <w:numId w:val="24"/>
        </w:numPr>
        <w:spacing w:after="0" w:line="360" w:lineRule="auto"/>
        <w:ind w:left="600"/>
        <w:rPr>
          <w:rFonts w:ascii="Arial" w:hAnsi="Arial"/>
          <w:color w:val="000000"/>
          <w:sz w:val="21"/>
          <w:szCs w:val="21"/>
        </w:rPr>
      </w:pPr>
      <w:r>
        <w:rPr>
          <w:rFonts w:ascii="Arial" w:hAnsi="Arial"/>
          <w:color w:val="000000"/>
          <w:sz w:val="21"/>
          <w:szCs w:val="21"/>
        </w:rPr>
        <w:t>Who did you meet with? Explain the individual’s role in the organization (a current organizational chart may be helpful), and</w:t>
      </w:r>
      <w:bookmarkStart w:id="0" w:name="_GoBack"/>
      <w:bookmarkEnd w:id="0"/>
      <w:r>
        <w:rPr>
          <w:rFonts w:ascii="Arial" w:hAnsi="Arial"/>
          <w:color w:val="000000"/>
          <w:sz w:val="21"/>
          <w:szCs w:val="21"/>
        </w:rPr>
        <w:t xml:space="preserve"> how individuals in these positions could interact with the new employee’s position.</w:t>
      </w:r>
    </w:p>
    <w:p w14:paraId="7F6E2E3C" w14:textId="77777777" w:rsidR="00CE085E" w:rsidRDefault="00CE085E" w:rsidP="00CE085E">
      <w:pPr>
        <w:numPr>
          <w:ilvl w:val="0"/>
          <w:numId w:val="24"/>
        </w:numPr>
        <w:spacing w:after="0" w:line="360" w:lineRule="auto"/>
        <w:ind w:left="600"/>
        <w:rPr>
          <w:rFonts w:ascii="Arial" w:hAnsi="Arial"/>
          <w:color w:val="000000"/>
          <w:sz w:val="21"/>
          <w:szCs w:val="21"/>
        </w:rPr>
      </w:pPr>
      <w:r>
        <w:rPr>
          <w:rFonts w:ascii="Arial" w:hAnsi="Arial"/>
          <w:color w:val="000000"/>
          <w:sz w:val="21"/>
          <w:szCs w:val="21"/>
        </w:rPr>
        <w:t>What topics were discussed? Do you have any questions regarding the information covered?</w:t>
      </w:r>
    </w:p>
    <w:p w14:paraId="40F0B473" w14:textId="77777777" w:rsidR="00CE085E" w:rsidRDefault="00CE085E" w:rsidP="00CE085E">
      <w:pPr>
        <w:numPr>
          <w:ilvl w:val="0"/>
          <w:numId w:val="24"/>
        </w:numPr>
        <w:spacing w:after="0" w:line="360" w:lineRule="auto"/>
        <w:ind w:left="600"/>
        <w:rPr>
          <w:rFonts w:ascii="Arial" w:hAnsi="Arial"/>
          <w:color w:val="000000"/>
          <w:sz w:val="21"/>
          <w:szCs w:val="21"/>
        </w:rPr>
      </w:pPr>
      <w:r>
        <w:rPr>
          <w:rFonts w:ascii="Arial" w:hAnsi="Arial"/>
          <w:color w:val="000000"/>
          <w:sz w:val="21"/>
          <w:szCs w:val="21"/>
        </w:rPr>
        <w:t>Discuss how this individual can be a resource to the new employee (e.g. subject matter expert, authorizer, etc.).</w:t>
      </w:r>
    </w:p>
    <w:p w14:paraId="6D4774F8" w14:textId="77777777" w:rsidR="00CE085E" w:rsidRDefault="00CE085E" w:rsidP="00CE085E">
      <w:pPr>
        <w:pStyle w:val="Heading3"/>
        <w:pBdr>
          <w:top w:val="single" w:sz="6" w:space="10" w:color="B7B6B7"/>
        </w:pBdr>
        <w:spacing w:before="120" w:after="120" w:line="360" w:lineRule="auto"/>
        <w:rPr>
          <w:rFonts w:ascii="Arial" w:hAnsi="Arial" w:cs="Arial"/>
          <w:color w:val="166090"/>
        </w:rPr>
      </w:pPr>
      <w:r>
        <w:rPr>
          <w:rFonts w:ascii="Arial" w:hAnsi="Arial" w:cs="Arial"/>
          <w:color w:val="166090"/>
        </w:rPr>
        <w:t>After the in-person Human Resources Orientation session:</w:t>
      </w:r>
    </w:p>
    <w:p w14:paraId="695F3C16" w14:textId="77777777" w:rsidR="00CE085E" w:rsidRDefault="00CE085E" w:rsidP="00CE085E">
      <w:pPr>
        <w:pStyle w:val="NormalWeb"/>
        <w:spacing w:before="0" w:beforeAutospacing="0" w:after="360" w:afterAutospacing="0" w:line="360" w:lineRule="auto"/>
        <w:rPr>
          <w:rFonts w:ascii="Arial" w:hAnsi="Arial" w:cs="Arial"/>
          <w:color w:val="000000"/>
          <w:sz w:val="21"/>
          <w:szCs w:val="21"/>
        </w:rPr>
      </w:pPr>
      <w:r>
        <w:rPr>
          <w:rFonts w:ascii="Arial" w:hAnsi="Arial" w:cs="Arial"/>
          <w:color w:val="000000"/>
          <w:sz w:val="21"/>
          <w:szCs w:val="21"/>
        </w:rPr>
        <w:t>Not all new employees may feel comfortable asking questions at an orientation, so it’s critical to inquire whether the new employee has any additional questions afterward.</w:t>
      </w:r>
    </w:p>
    <w:p w14:paraId="05910AB6" w14:textId="77777777" w:rsidR="00CE085E" w:rsidRDefault="00CE085E" w:rsidP="00CE085E">
      <w:pPr>
        <w:numPr>
          <w:ilvl w:val="0"/>
          <w:numId w:val="25"/>
        </w:numPr>
        <w:spacing w:after="0" w:line="360" w:lineRule="auto"/>
        <w:ind w:left="600"/>
        <w:rPr>
          <w:rFonts w:ascii="Arial" w:hAnsi="Arial"/>
          <w:color w:val="000000"/>
          <w:sz w:val="21"/>
          <w:szCs w:val="21"/>
        </w:rPr>
      </w:pPr>
      <w:r>
        <w:rPr>
          <w:rFonts w:ascii="Arial" w:hAnsi="Arial"/>
          <w:color w:val="000000"/>
          <w:sz w:val="21"/>
          <w:szCs w:val="21"/>
        </w:rPr>
        <w:t>What did you learn about MIT at the orientation?</w:t>
      </w:r>
    </w:p>
    <w:p w14:paraId="28549F1E" w14:textId="77777777" w:rsidR="00CE085E" w:rsidRDefault="00CE085E" w:rsidP="00CE085E">
      <w:pPr>
        <w:numPr>
          <w:ilvl w:val="0"/>
          <w:numId w:val="25"/>
        </w:numPr>
        <w:spacing w:after="0" w:line="360" w:lineRule="auto"/>
        <w:ind w:left="600"/>
        <w:rPr>
          <w:rFonts w:ascii="Arial" w:hAnsi="Arial"/>
          <w:color w:val="000000"/>
          <w:sz w:val="21"/>
          <w:szCs w:val="21"/>
        </w:rPr>
      </w:pPr>
      <w:r>
        <w:rPr>
          <w:rFonts w:ascii="Arial" w:hAnsi="Arial"/>
          <w:color w:val="000000"/>
          <w:sz w:val="21"/>
          <w:szCs w:val="21"/>
        </w:rPr>
        <w:t>What additional questions do you have about any of the topics covered (e.g. the Institute’s mission, values, benefits)?</w:t>
      </w:r>
    </w:p>
    <w:p w14:paraId="516901D0" w14:textId="77777777" w:rsidR="00CE085E" w:rsidRDefault="00CE085E" w:rsidP="00CE085E">
      <w:pPr>
        <w:numPr>
          <w:ilvl w:val="0"/>
          <w:numId w:val="25"/>
        </w:numPr>
        <w:spacing w:after="0" w:line="360" w:lineRule="auto"/>
        <w:ind w:left="600"/>
        <w:rPr>
          <w:rFonts w:ascii="Arial" w:hAnsi="Arial"/>
          <w:color w:val="000000"/>
          <w:sz w:val="21"/>
          <w:szCs w:val="21"/>
        </w:rPr>
      </w:pPr>
      <w:r>
        <w:rPr>
          <w:rFonts w:ascii="Arial" w:hAnsi="Arial"/>
          <w:color w:val="000000"/>
          <w:sz w:val="21"/>
          <w:szCs w:val="21"/>
        </w:rPr>
        <w:t>If not already discussed, tell the new employee how MIT’s mission and values apply to your department/lab/center as well as to his/her position.</w:t>
      </w:r>
    </w:p>
    <w:p w14:paraId="44776014" w14:textId="77777777" w:rsidR="00CE085E" w:rsidRDefault="00CE085E" w:rsidP="00CE085E">
      <w:pPr>
        <w:pStyle w:val="Heading3"/>
        <w:pBdr>
          <w:top w:val="single" w:sz="6" w:space="10" w:color="B7B6B7"/>
        </w:pBdr>
        <w:spacing w:before="120" w:after="120" w:line="360" w:lineRule="auto"/>
        <w:rPr>
          <w:rFonts w:ascii="Arial" w:hAnsi="Arial" w:cs="Arial"/>
          <w:color w:val="166090"/>
        </w:rPr>
      </w:pPr>
      <w:r>
        <w:rPr>
          <w:rFonts w:ascii="Arial" w:hAnsi="Arial" w:cs="Arial"/>
          <w:color w:val="166090"/>
        </w:rPr>
        <w:t>After a training session:</w:t>
      </w:r>
    </w:p>
    <w:p w14:paraId="32ADBF1A" w14:textId="77777777" w:rsidR="00CE085E" w:rsidRDefault="00CE085E" w:rsidP="00CE085E">
      <w:pPr>
        <w:numPr>
          <w:ilvl w:val="0"/>
          <w:numId w:val="26"/>
        </w:numPr>
        <w:spacing w:after="0" w:line="360" w:lineRule="auto"/>
        <w:ind w:left="600"/>
        <w:rPr>
          <w:rFonts w:ascii="Arial" w:hAnsi="Arial"/>
          <w:color w:val="000000"/>
          <w:sz w:val="21"/>
          <w:szCs w:val="21"/>
        </w:rPr>
      </w:pPr>
      <w:r>
        <w:rPr>
          <w:rFonts w:ascii="Arial" w:hAnsi="Arial"/>
          <w:color w:val="000000"/>
          <w:sz w:val="21"/>
          <w:szCs w:val="21"/>
        </w:rPr>
        <w:t>What was the topic of the training?</w:t>
      </w:r>
    </w:p>
    <w:p w14:paraId="4E890822" w14:textId="77777777" w:rsidR="00CE085E" w:rsidRDefault="00CE085E" w:rsidP="00CE085E">
      <w:pPr>
        <w:numPr>
          <w:ilvl w:val="0"/>
          <w:numId w:val="26"/>
        </w:numPr>
        <w:spacing w:after="0" w:line="360" w:lineRule="auto"/>
        <w:ind w:left="600"/>
        <w:rPr>
          <w:rFonts w:ascii="Arial" w:hAnsi="Arial"/>
          <w:color w:val="000000"/>
          <w:sz w:val="21"/>
          <w:szCs w:val="21"/>
        </w:rPr>
      </w:pPr>
      <w:r>
        <w:rPr>
          <w:rFonts w:ascii="Arial" w:hAnsi="Arial"/>
          <w:color w:val="000000"/>
          <w:sz w:val="21"/>
          <w:szCs w:val="21"/>
        </w:rPr>
        <w:t>What new/important information did you take away?</w:t>
      </w:r>
    </w:p>
    <w:p w14:paraId="7A09E953" w14:textId="77777777" w:rsidR="00CE085E" w:rsidRDefault="00CE085E" w:rsidP="00CE085E">
      <w:pPr>
        <w:numPr>
          <w:ilvl w:val="0"/>
          <w:numId w:val="26"/>
        </w:numPr>
        <w:spacing w:after="0" w:line="360" w:lineRule="auto"/>
        <w:ind w:left="600"/>
        <w:rPr>
          <w:rFonts w:ascii="Arial" w:hAnsi="Arial"/>
          <w:color w:val="000000"/>
          <w:sz w:val="21"/>
          <w:szCs w:val="21"/>
        </w:rPr>
      </w:pPr>
      <w:r>
        <w:rPr>
          <w:rFonts w:ascii="Arial" w:hAnsi="Arial"/>
          <w:color w:val="000000"/>
          <w:sz w:val="21"/>
          <w:szCs w:val="21"/>
        </w:rPr>
        <w:t>What information did you find helpful or applicable?</w:t>
      </w:r>
    </w:p>
    <w:p w14:paraId="69490159" w14:textId="77777777" w:rsidR="00CE085E" w:rsidRDefault="00CE085E" w:rsidP="00CE085E">
      <w:pPr>
        <w:numPr>
          <w:ilvl w:val="0"/>
          <w:numId w:val="26"/>
        </w:numPr>
        <w:spacing w:after="0" w:line="360" w:lineRule="auto"/>
        <w:ind w:left="600"/>
        <w:rPr>
          <w:rFonts w:ascii="Arial" w:hAnsi="Arial"/>
          <w:color w:val="000000"/>
          <w:sz w:val="21"/>
          <w:szCs w:val="21"/>
        </w:rPr>
      </w:pPr>
      <w:r>
        <w:rPr>
          <w:rFonts w:ascii="Arial" w:hAnsi="Arial"/>
          <w:color w:val="000000"/>
          <w:sz w:val="21"/>
          <w:szCs w:val="21"/>
        </w:rPr>
        <w:t>What did you learn during the session that you anticipate using in your work? Discuss how the training benefits the employee in his/her new role.</w:t>
      </w:r>
    </w:p>
    <w:p w14:paraId="30C59843" w14:textId="77777777" w:rsidR="00CE085E" w:rsidRDefault="00CE085E" w:rsidP="00CE085E">
      <w:pPr>
        <w:numPr>
          <w:ilvl w:val="0"/>
          <w:numId w:val="26"/>
        </w:numPr>
        <w:spacing w:after="0" w:line="360" w:lineRule="auto"/>
        <w:ind w:left="600"/>
        <w:rPr>
          <w:rFonts w:ascii="Arial" w:hAnsi="Arial"/>
          <w:color w:val="000000"/>
          <w:sz w:val="21"/>
          <w:szCs w:val="21"/>
        </w:rPr>
      </w:pPr>
      <w:r>
        <w:rPr>
          <w:rFonts w:ascii="Arial" w:hAnsi="Arial"/>
          <w:color w:val="000000"/>
          <w:sz w:val="21"/>
          <w:szCs w:val="21"/>
        </w:rPr>
        <w:t>Was there any information you did not understand or that was unclear?</w:t>
      </w:r>
    </w:p>
    <w:p w14:paraId="276F0F85" w14:textId="77777777" w:rsidR="00CE085E" w:rsidRDefault="00CE085E" w:rsidP="00CE085E">
      <w:pPr>
        <w:numPr>
          <w:ilvl w:val="0"/>
          <w:numId w:val="26"/>
        </w:numPr>
        <w:spacing w:after="0" w:line="360" w:lineRule="auto"/>
        <w:ind w:left="600"/>
        <w:rPr>
          <w:rFonts w:ascii="Arial" w:hAnsi="Arial"/>
          <w:color w:val="000000"/>
          <w:sz w:val="21"/>
          <w:szCs w:val="21"/>
        </w:rPr>
      </w:pPr>
      <w:r>
        <w:rPr>
          <w:rFonts w:ascii="Arial" w:hAnsi="Arial"/>
          <w:color w:val="000000"/>
          <w:sz w:val="21"/>
          <w:szCs w:val="21"/>
        </w:rPr>
        <w:t>What more do you need to know about the topic?</w:t>
      </w:r>
    </w:p>
    <w:p w14:paraId="2B996662" w14:textId="5A30390D" w:rsidR="000C67A9" w:rsidRPr="000C3FD1" w:rsidRDefault="000C67A9" w:rsidP="00CE085E"/>
    <w:sectPr w:rsidR="000C67A9" w:rsidRPr="000C3FD1" w:rsidSect="00935B15">
      <w:headerReference w:type="default" r:id="rId8"/>
      <w:footerReference w:type="default" r:id="rId9"/>
      <w:type w:val="continuous"/>
      <w:pgSz w:w="12240" w:h="15840" w:code="1"/>
      <w:pgMar w:top="1166"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9ACCA" w14:textId="77777777" w:rsidR="00091FD8" w:rsidRDefault="00091FD8" w:rsidP="000C67A9">
      <w:r>
        <w:separator/>
      </w:r>
    </w:p>
  </w:endnote>
  <w:endnote w:type="continuationSeparator" w:id="0">
    <w:p w14:paraId="07826C37" w14:textId="77777777" w:rsidR="00091FD8" w:rsidRDefault="00091FD8" w:rsidP="000C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282B6" w14:textId="46D4948D" w:rsidR="00AF197D" w:rsidRPr="009E4540" w:rsidRDefault="00AF197D" w:rsidP="009E4540">
    <w:pPr>
      <w:pStyle w:val="Footer"/>
      <w:tabs>
        <w:tab w:val="clear" w:pos="4680"/>
        <w:tab w:val="clear" w:pos="9360"/>
        <w:tab w:val="center" w:pos="4410"/>
        <w:tab w:val="right" w:pos="9270"/>
      </w:tabs>
      <w:rPr>
        <w:i/>
        <w:noProof/>
        <w:sz w:val="22"/>
        <w:szCs w:val="22"/>
      </w:rPr>
    </w:pPr>
    <w:r>
      <w:rPr>
        <w:noProof/>
      </w:rPr>
      <w:br/>
    </w:r>
    <w:r w:rsidRPr="00230BE1">
      <w:rPr>
        <w:noProof/>
      </w:rPr>
      <w:t xml:space="preserve">Page </w:t>
    </w:r>
    <w:r w:rsidRPr="00230BE1">
      <w:rPr>
        <w:noProof/>
      </w:rPr>
      <w:fldChar w:fldCharType="begin"/>
    </w:r>
    <w:r w:rsidRPr="00230BE1">
      <w:rPr>
        <w:noProof/>
      </w:rPr>
      <w:instrText xml:space="preserve"> PAGE  \* Arabic  \* MERGEFORMAT </w:instrText>
    </w:r>
    <w:r w:rsidRPr="00230BE1">
      <w:rPr>
        <w:noProof/>
      </w:rPr>
      <w:fldChar w:fldCharType="separate"/>
    </w:r>
    <w:r w:rsidR="00CE085E">
      <w:rPr>
        <w:noProof/>
      </w:rPr>
      <w:t>1</w:t>
    </w:r>
    <w:r w:rsidRPr="00230BE1">
      <w:rPr>
        <w:noProof/>
      </w:rPr>
      <w:fldChar w:fldCharType="end"/>
    </w:r>
    <w:r w:rsidRPr="00230BE1">
      <w:rPr>
        <w:noProof/>
      </w:rPr>
      <w:t xml:space="preserve"> of </w:t>
    </w:r>
    <w:r w:rsidRPr="00230BE1">
      <w:rPr>
        <w:noProof/>
      </w:rPr>
      <w:fldChar w:fldCharType="begin"/>
    </w:r>
    <w:r w:rsidRPr="00230BE1">
      <w:rPr>
        <w:noProof/>
      </w:rPr>
      <w:instrText xml:space="preserve"> NUMPAGES  \* Arabic  \* MERGEFORMAT </w:instrText>
    </w:r>
    <w:r w:rsidRPr="00230BE1">
      <w:rPr>
        <w:noProof/>
      </w:rPr>
      <w:fldChar w:fldCharType="separate"/>
    </w:r>
    <w:r w:rsidR="00CE085E">
      <w:rPr>
        <w:noProof/>
      </w:rPr>
      <w:t>1</w:t>
    </w:r>
    <w:r w:rsidRPr="00230BE1">
      <w:rPr>
        <w:noProof/>
      </w:rPr>
      <w:fldChar w:fldCharType="end"/>
    </w:r>
    <w:r w:rsidRPr="00230BE1">
      <w:rPr>
        <w:noProof/>
      </w:rPr>
      <mc:AlternateContent>
        <mc:Choice Requires="wps">
          <w:drawing>
            <wp:anchor distT="0" distB="0" distL="114300" distR="114300" simplePos="0" relativeHeight="251658240" behindDoc="0" locked="0" layoutInCell="1" allowOverlap="1" wp14:anchorId="76FB68D9" wp14:editId="25F23176">
              <wp:simplePos x="0" y="0"/>
              <wp:positionH relativeFrom="column">
                <wp:posOffset>-7620</wp:posOffset>
              </wp:positionH>
              <wp:positionV relativeFrom="paragraph">
                <wp:posOffset>77470</wp:posOffset>
              </wp:positionV>
              <wp:extent cx="6294120" cy="0"/>
              <wp:effectExtent l="0" t="0" r="11430" b="19050"/>
              <wp:wrapNone/>
              <wp:docPr id="1027" name="Line 8"/>
              <wp:cNvGraphicFramePr/>
              <a:graphic xmlns:a="http://schemas.openxmlformats.org/drawingml/2006/main">
                <a:graphicData uri="http://schemas.microsoft.com/office/word/2010/wordprocessingShape">
                  <wps:wsp>
                    <wps:cNvCnPr/>
                    <wps:spPr bwMode="auto">
                      <a:xfrm>
                        <a:off x="0" y="0"/>
                        <a:ext cx="6294120"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42DFB147" id="Line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1pt" to="4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" strokecolor="black [3213]" strokeweight="2pt"/>
          </w:pict>
        </mc:Fallback>
      </mc:AlternateContent>
    </w:r>
    <w:r w:rsidR="009E4540">
      <w:rPr>
        <w:noProof/>
      </w:rPr>
      <w:tab/>
    </w:r>
    <w:r w:rsidR="009E4540">
      <w:rPr>
        <w:noProof/>
      </w:rPr>
      <w:tab/>
    </w:r>
    <w:r w:rsidR="009E4540" w:rsidRPr="009E4540">
      <w:rPr>
        <w:i/>
        <w:noProof/>
        <w:sz w:val="22"/>
        <w:szCs w:val="22"/>
      </w:rPr>
      <w:t xml:space="preserve">Find tools and resources at </w:t>
    </w:r>
    <w:hyperlink r:id="rId1" w:history="1">
      <w:r w:rsidR="009E4540" w:rsidRPr="009E4540">
        <w:rPr>
          <w:rStyle w:val="Hyperlink"/>
          <w:i/>
          <w:noProof/>
          <w:sz w:val="22"/>
          <w:szCs w:val="22"/>
        </w:rPr>
        <w:t>hr.mit.edu/managers/onboarding</w:t>
      </w:r>
    </w:hyperlink>
  </w:p>
  <w:p w14:paraId="299D408F" w14:textId="77777777" w:rsidR="00AF197D" w:rsidRDefault="00AF197D" w:rsidP="000C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0BF4" w14:textId="77777777" w:rsidR="00091FD8" w:rsidRDefault="00091FD8" w:rsidP="000C67A9">
      <w:r>
        <w:separator/>
      </w:r>
    </w:p>
  </w:footnote>
  <w:footnote w:type="continuationSeparator" w:id="0">
    <w:p w14:paraId="392AA080" w14:textId="77777777" w:rsidR="00091FD8" w:rsidRDefault="00091FD8" w:rsidP="000C6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EDC3A" w14:textId="382BE8A3" w:rsidR="00AF197D" w:rsidRDefault="00AF197D" w:rsidP="000C67A9">
    <w:r>
      <w:rPr>
        <w:noProof/>
      </w:rPr>
      <w:drawing>
        <wp:anchor distT="0" distB="0" distL="114300" distR="114300" simplePos="0" relativeHeight="251660288" behindDoc="0" locked="0" layoutInCell="1" allowOverlap="1" wp14:anchorId="4CCF95C6" wp14:editId="26BBA8C7">
          <wp:simplePos x="0" y="0"/>
          <wp:positionH relativeFrom="column">
            <wp:posOffset>-7620</wp:posOffset>
          </wp:positionH>
          <wp:positionV relativeFrom="paragraph">
            <wp:posOffset>-78105</wp:posOffset>
          </wp:positionV>
          <wp:extent cx="1813560" cy="30670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3560" cy="306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ADAA8F1" wp14:editId="68EAE697">
              <wp:simplePos x="0" y="0"/>
              <wp:positionH relativeFrom="column">
                <wp:posOffset>-3810</wp:posOffset>
              </wp:positionH>
              <wp:positionV relativeFrom="paragraph">
                <wp:posOffset>256540</wp:posOffset>
              </wp:positionV>
              <wp:extent cx="6518275" cy="0"/>
              <wp:effectExtent l="0" t="0" r="34925" b="19050"/>
              <wp:wrapNone/>
              <wp:docPr id="6" name="Straight Connector 6"/>
              <wp:cNvGraphicFramePr/>
              <a:graphic xmlns:a="http://schemas.openxmlformats.org/drawingml/2006/main">
                <a:graphicData uri="http://schemas.microsoft.com/office/word/2010/wordprocessingShape">
                  <wps:wsp>
                    <wps:cNvCnPr/>
                    <wps:spPr>
                      <a:xfrm>
                        <a:off x="0" y="0"/>
                        <a:ext cx="6518275"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88704" id="Straight Connector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20.2pt" to="512.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" strokecolor="gray [1629]" strokeweight="1pt">
              <v:stroke joinstyle="miter"/>
            </v:line>
          </w:pict>
        </mc:Fallback>
      </mc:AlternateContent>
    </w:r>
    <w:r>
      <w:t xml:space="preserve"> </w:t>
    </w:r>
  </w:p>
  <w:p w14:paraId="078878BB" w14:textId="77777777" w:rsidR="006F4458" w:rsidRDefault="006F4458" w:rsidP="000C67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BA3"/>
    <w:multiLevelType w:val="multilevel"/>
    <w:tmpl w:val="2EE8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02772"/>
    <w:multiLevelType w:val="hybridMultilevel"/>
    <w:tmpl w:val="DED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9C1"/>
    <w:multiLevelType w:val="multilevel"/>
    <w:tmpl w:val="D5C8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12175"/>
    <w:multiLevelType w:val="multilevel"/>
    <w:tmpl w:val="95E6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36D8C"/>
    <w:multiLevelType w:val="multilevel"/>
    <w:tmpl w:val="AC2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A41725"/>
    <w:multiLevelType w:val="multilevel"/>
    <w:tmpl w:val="54CE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12AF7"/>
    <w:multiLevelType w:val="multilevel"/>
    <w:tmpl w:val="E768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215965"/>
    <w:multiLevelType w:val="multilevel"/>
    <w:tmpl w:val="6E44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1A2270"/>
    <w:multiLevelType w:val="multilevel"/>
    <w:tmpl w:val="9B54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8D30E3"/>
    <w:multiLevelType w:val="multilevel"/>
    <w:tmpl w:val="463C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F408BC"/>
    <w:multiLevelType w:val="multilevel"/>
    <w:tmpl w:val="6614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02641"/>
    <w:multiLevelType w:val="multilevel"/>
    <w:tmpl w:val="7C7A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1457FD"/>
    <w:multiLevelType w:val="multilevel"/>
    <w:tmpl w:val="ACCA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E12368"/>
    <w:multiLevelType w:val="hybridMultilevel"/>
    <w:tmpl w:val="DEFE3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C7D01"/>
    <w:multiLevelType w:val="hybridMultilevel"/>
    <w:tmpl w:val="55AE722E"/>
    <w:lvl w:ilvl="0" w:tplc="04090005">
      <w:start w:val="1"/>
      <w:numFmt w:val="bullet"/>
      <w:lvlText w:val=""/>
      <w:lvlJc w:val="left"/>
      <w:pPr>
        <w:ind w:left="720" w:hanging="360"/>
      </w:pPr>
      <w:rPr>
        <w:rFonts w:ascii="Wingdings" w:hAnsi="Wingdings" w:hint="default"/>
      </w:rPr>
    </w:lvl>
    <w:lvl w:ilvl="1" w:tplc="D0887294">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620C4"/>
    <w:multiLevelType w:val="hybridMultilevel"/>
    <w:tmpl w:val="BD5C1114"/>
    <w:lvl w:ilvl="0" w:tplc="A4247CE2">
      <w:start w:val="1"/>
      <w:numFmt w:val="bullet"/>
      <w:pStyle w:val="ListParagraph"/>
      <w:lvlText w:val="▪"/>
      <w:lvlJc w:val="left"/>
      <w:pPr>
        <w:ind w:left="720" w:hanging="360"/>
      </w:pPr>
      <w:rPr>
        <w:rFonts w:asciiTheme="minorHAnsi" w:hAnsiTheme="minorHAnsi" w:hint="default"/>
        <w:color w:val="993333"/>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A0099"/>
    <w:multiLevelType w:val="singleLevel"/>
    <w:tmpl w:val="E60C217E"/>
    <w:lvl w:ilvl="0">
      <w:start w:val="1"/>
      <w:numFmt w:val="bullet"/>
      <w:pStyle w:val="CharBullet"/>
      <w:lvlText w:val=""/>
      <w:lvlJc w:val="left"/>
      <w:pPr>
        <w:tabs>
          <w:tab w:val="num" w:pos="360"/>
        </w:tabs>
        <w:ind w:left="360" w:hanging="360"/>
      </w:pPr>
      <w:rPr>
        <w:rFonts w:ascii="Wingdings" w:hAnsi="Wingdings" w:hint="default"/>
      </w:rPr>
    </w:lvl>
  </w:abstractNum>
  <w:abstractNum w:abstractNumId="17" w15:restartNumberingAfterBreak="0">
    <w:nsid w:val="5B5F1895"/>
    <w:multiLevelType w:val="multilevel"/>
    <w:tmpl w:val="99B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011C83"/>
    <w:multiLevelType w:val="multilevel"/>
    <w:tmpl w:val="F3F2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99234C"/>
    <w:multiLevelType w:val="multilevel"/>
    <w:tmpl w:val="A7C6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9518F3"/>
    <w:multiLevelType w:val="multilevel"/>
    <w:tmpl w:val="B2C8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90621F5"/>
    <w:multiLevelType w:val="hybridMultilevel"/>
    <w:tmpl w:val="CBC87764"/>
    <w:lvl w:ilvl="0" w:tplc="04090005">
      <w:start w:val="1"/>
      <w:numFmt w:val="bullet"/>
      <w:lvlText w:val=""/>
      <w:lvlJc w:val="left"/>
      <w:pPr>
        <w:ind w:left="720" w:hanging="360"/>
      </w:pPr>
      <w:rPr>
        <w:rFonts w:ascii="Wingdings" w:hAnsi="Wingdings" w:hint="default"/>
      </w:rPr>
    </w:lvl>
    <w:lvl w:ilvl="1" w:tplc="CA7EBF28">
      <w:start w:val="1"/>
      <w:numFmt w:val="bullet"/>
      <w:lvlText w:val="□"/>
      <w:lvlJc w:val="left"/>
      <w:pPr>
        <w:ind w:left="1440" w:hanging="360"/>
      </w:pPr>
      <w:rPr>
        <w:rFonts w:ascii="Sylfae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D4447"/>
    <w:multiLevelType w:val="multilevel"/>
    <w:tmpl w:val="51BA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405459"/>
    <w:multiLevelType w:val="multilevel"/>
    <w:tmpl w:val="2560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3335D4"/>
    <w:multiLevelType w:val="multilevel"/>
    <w:tmpl w:val="773E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C63EE2"/>
    <w:multiLevelType w:val="multilevel"/>
    <w:tmpl w:val="328A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7"/>
  </w:num>
  <w:num w:numId="4">
    <w:abstractNumId w:val="0"/>
  </w:num>
  <w:num w:numId="5">
    <w:abstractNumId w:val="12"/>
  </w:num>
  <w:num w:numId="6">
    <w:abstractNumId w:val="25"/>
  </w:num>
  <w:num w:numId="7">
    <w:abstractNumId w:val="5"/>
  </w:num>
  <w:num w:numId="8">
    <w:abstractNumId w:val="17"/>
  </w:num>
  <w:num w:numId="9">
    <w:abstractNumId w:val="9"/>
  </w:num>
  <w:num w:numId="10">
    <w:abstractNumId w:val="6"/>
  </w:num>
  <w:num w:numId="11">
    <w:abstractNumId w:val="18"/>
  </w:num>
  <w:num w:numId="12">
    <w:abstractNumId w:val="10"/>
  </w:num>
  <w:num w:numId="13">
    <w:abstractNumId w:val="8"/>
  </w:num>
  <w:num w:numId="14">
    <w:abstractNumId w:val="14"/>
  </w:num>
  <w:num w:numId="15">
    <w:abstractNumId w:val="21"/>
  </w:num>
  <w:num w:numId="16">
    <w:abstractNumId w:val="13"/>
  </w:num>
  <w:num w:numId="17">
    <w:abstractNumId w:val="1"/>
  </w:num>
  <w:num w:numId="18">
    <w:abstractNumId w:val="19"/>
  </w:num>
  <w:num w:numId="19">
    <w:abstractNumId w:val="23"/>
  </w:num>
  <w:num w:numId="20">
    <w:abstractNumId w:val="3"/>
  </w:num>
  <w:num w:numId="21">
    <w:abstractNumId w:val="20"/>
  </w:num>
  <w:num w:numId="22">
    <w:abstractNumId w:val="11"/>
  </w:num>
  <w:num w:numId="23">
    <w:abstractNumId w:val="22"/>
  </w:num>
  <w:num w:numId="24">
    <w:abstractNumId w:val="2"/>
  </w:num>
  <w:num w:numId="25">
    <w:abstractNumId w:val="4"/>
  </w:num>
  <w:num w:numId="2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F6"/>
    <w:rsid w:val="000040E5"/>
    <w:rsid w:val="0001628E"/>
    <w:rsid w:val="0002624F"/>
    <w:rsid w:val="000305D8"/>
    <w:rsid w:val="00031FFD"/>
    <w:rsid w:val="00034BB2"/>
    <w:rsid w:val="00041DE7"/>
    <w:rsid w:val="00060D84"/>
    <w:rsid w:val="00061419"/>
    <w:rsid w:val="00063A49"/>
    <w:rsid w:val="000740F1"/>
    <w:rsid w:val="0007759A"/>
    <w:rsid w:val="00083974"/>
    <w:rsid w:val="00083D63"/>
    <w:rsid w:val="0008548F"/>
    <w:rsid w:val="00091FD8"/>
    <w:rsid w:val="000A0B7D"/>
    <w:rsid w:val="000A4ACC"/>
    <w:rsid w:val="000C101D"/>
    <w:rsid w:val="000C3FD1"/>
    <w:rsid w:val="000C67A9"/>
    <w:rsid w:val="000C7408"/>
    <w:rsid w:val="000D767E"/>
    <w:rsid w:val="000E028E"/>
    <w:rsid w:val="000E65A7"/>
    <w:rsid w:val="000F3C85"/>
    <w:rsid w:val="00101724"/>
    <w:rsid w:val="00112DC3"/>
    <w:rsid w:val="001144A1"/>
    <w:rsid w:val="00114BA6"/>
    <w:rsid w:val="001215B4"/>
    <w:rsid w:val="00124F13"/>
    <w:rsid w:val="00126B8E"/>
    <w:rsid w:val="00134752"/>
    <w:rsid w:val="0013697B"/>
    <w:rsid w:val="00173A71"/>
    <w:rsid w:val="00176E24"/>
    <w:rsid w:val="00184810"/>
    <w:rsid w:val="001B184A"/>
    <w:rsid w:val="001C1BEF"/>
    <w:rsid w:val="001C6BF3"/>
    <w:rsid w:val="001D7E19"/>
    <w:rsid w:val="001E37C8"/>
    <w:rsid w:val="001F5269"/>
    <w:rsid w:val="002048AF"/>
    <w:rsid w:val="00204B72"/>
    <w:rsid w:val="002061C5"/>
    <w:rsid w:val="00230BE1"/>
    <w:rsid w:val="0024371D"/>
    <w:rsid w:val="002631FC"/>
    <w:rsid w:val="00263830"/>
    <w:rsid w:val="0027693C"/>
    <w:rsid w:val="00281DF4"/>
    <w:rsid w:val="0028788E"/>
    <w:rsid w:val="00294DC6"/>
    <w:rsid w:val="002B1AA2"/>
    <w:rsid w:val="002C6FA4"/>
    <w:rsid w:val="002D0ED9"/>
    <w:rsid w:val="002D6E0C"/>
    <w:rsid w:val="002E1386"/>
    <w:rsid w:val="002E7B09"/>
    <w:rsid w:val="002F1C33"/>
    <w:rsid w:val="002F27C3"/>
    <w:rsid w:val="002F433B"/>
    <w:rsid w:val="002F7721"/>
    <w:rsid w:val="00301042"/>
    <w:rsid w:val="003040AD"/>
    <w:rsid w:val="00305A94"/>
    <w:rsid w:val="00320B7C"/>
    <w:rsid w:val="00335568"/>
    <w:rsid w:val="0034475E"/>
    <w:rsid w:val="00354AEA"/>
    <w:rsid w:val="00355DDF"/>
    <w:rsid w:val="0036030A"/>
    <w:rsid w:val="003607A7"/>
    <w:rsid w:val="00362391"/>
    <w:rsid w:val="0036578F"/>
    <w:rsid w:val="0036750E"/>
    <w:rsid w:val="0037271E"/>
    <w:rsid w:val="003744DC"/>
    <w:rsid w:val="00384694"/>
    <w:rsid w:val="00385FDF"/>
    <w:rsid w:val="003A2104"/>
    <w:rsid w:val="003A21CE"/>
    <w:rsid w:val="003A3320"/>
    <w:rsid w:val="003A7B3E"/>
    <w:rsid w:val="003B0371"/>
    <w:rsid w:val="003B38B1"/>
    <w:rsid w:val="003C3998"/>
    <w:rsid w:val="003D6F57"/>
    <w:rsid w:val="003D776E"/>
    <w:rsid w:val="00400BA4"/>
    <w:rsid w:val="004053A2"/>
    <w:rsid w:val="00407EFA"/>
    <w:rsid w:val="004123CC"/>
    <w:rsid w:val="004136EE"/>
    <w:rsid w:val="00416AF9"/>
    <w:rsid w:val="00423B6F"/>
    <w:rsid w:val="0045082E"/>
    <w:rsid w:val="00453288"/>
    <w:rsid w:val="00463E42"/>
    <w:rsid w:val="00467DFC"/>
    <w:rsid w:val="004706DB"/>
    <w:rsid w:val="004763B3"/>
    <w:rsid w:val="00486043"/>
    <w:rsid w:val="004A0FC7"/>
    <w:rsid w:val="004A36D4"/>
    <w:rsid w:val="004A5B88"/>
    <w:rsid w:val="004B019D"/>
    <w:rsid w:val="004B2A00"/>
    <w:rsid w:val="004D59B0"/>
    <w:rsid w:val="004D6949"/>
    <w:rsid w:val="004E0D83"/>
    <w:rsid w:val="004E178C"/>
    <w:rsid w:val="004E396E"/>
    <w:rsid w:val="004E4ADE"/>
    <w:rsid w:val="004E4B29"/>
    <w:rsid w:val="004E7738"/>
    <w:rsid w:val="004F1358"/>
    <w:rsid w:val="004F664A"/>
    <w:rsid w:val="004F7597"/>
    <w:rsid w:val="00525AEB"/>
    <w:rsid w:val="00542564"/>
    <w:rsid w:val="005443FE"/>
    <w:rsid w:val="00555703"/>
    <w:rsid w:val="00566DA4"/>
    <w:rsid w:val="0057008A"/>
    <w:rsid w:val="005733FB"/>
    <w:rsid w:val="00576C57"/>
    <w:rsid w:val="005A09DC"/>
    <w:rsid w:val="005A1C34"/>
    <w:rsid w:val="005A5D24"/>
    <w:rsid w:val="005B2A3B"/>
    <w:rsid w:val="005B6B5A"/>
    <w:rsid w:val="005C37A9"/>
    <w:rsid w:val="005D0E74"/>
    <w:rsid w:val="005D78A4"/>
    <w:rsid w:val="005F20B5"/>
    <w:rsid w:val="005F6E89"/>
    <w:rsid w:val="005F72BD"/>
    <w:rsid w:val="00611D07"/>
    <w:rsid w:val="006143E5"/>
    <w:rsid w:val="006176F0"/>
    <w:rsid w:val="006306E9"/>
    <w:rsid w:val="006575C3"/>
    <w:rsid w:val="00670F37"/>
    <w:rsid w:val="006846A6"/>
    <w:rsid w:val="00686A86"/>
    <w:rsid w:val="006901C9"/>
    <w:rsid w:val="00695371"/>
    <w:rsid w:val="006C1218"/>
    <w:rsid w:val="006D0607"/>
    <w:rsid w:val="006D2496"/>
    <w:rsid w:val="006D3F07"/>
    <w:rsid w:val="006D6A4F"/>
    <w:rsid w:val="006D7C4F"/>
    <w:rsid w:val="006E347A"/>
    <w:rsid w:val="006F3640"/>
    <w:rsid w:val="006F4458"/>
    <w:rsid w:val="007406AD"/>
    <w:rsid w:val="00741FAC"/>
    <w:rsid w:val="0074726D"/>
    <w:rsid w:val="00747488"/>
    <w:rsid w:val="00757799"/>
    <w:rsid w:val="0076778F"/>
    <w:rsid w:val="00773C66"/>
    <w:rsid w:val="00776C9F"/>
    <w:rsid w:val="00781B53"/>
    <w:rsid w:val="00786B1D"/>
    <w:rsid w:val="0079097E"/>
    <w:rsid w:val="00791AB2"/>
    <w:rsid w:val="00793B38"/>
    <w:rsid w:val="007A3767"/>
    <w:rsid w:val="007B4865"/>
    <w:rsid w:val="007B6EAC"/>
    <w:rsid w:val="007D2BC9"/>
    <w:rsid w:val="007E5517"/>
    <w:rsid w:val="007F168A"/>
    <w:rsid w:val="00813B7F"/>
    <w:rsid w:val="00822BC4"/>
    <w:rsid w:val="008236E4"/>
    <w:rsid w:val="0083650F"/>
    <w:rsid w:val="00840A57"/>
    <w:rsid w:val="00840F15"/>
    <w:rsid w:val="00842AE6"/>
    <w:rsid w:val="00843B48"/>
    <w:rsid w:val="00854F05"/>
    <w:rsid w:val="00855374"/>
    <w:rsid w:val="00855F0D"/>
    <w:rsid w:val="00860D92"/>
    <w:rsid w:val="00861BC2"/>
    <w:rsid w:val="008647A7"/>
    <w:rsid w:val="008671E9"/>
    <w:rsid w:val="0086771E"/>
    <w:rsid w:val="00880D51"/>
    <w:rsid w:val="00881B81"/>
    <w:rsid w:val="00886656"/>
    <w:rsid w:val="00896A67"/>
    <w:rsid w:val="008A3C19"/>
    <w:rsid w:val="008A6E30"/>
    <w:rsid w:val="008B7014"/>
    <w:rsid w:val="008C1B8F"/>
    <w:rsid w:val="008C482D"/>
    <w:rsid w:val="008D78D8"/>
    <w:rsid w:val="008D799C"/>
    <w:rsid w:val="008F18EF"/>
    <w:rsid w:val="008F5549"/>
    <w:rsid w:val="009112B7"/>
    <w:rsid w:val="009179E9"/>
    <w:rsid w:val="00925803"/>
    <w:rsid w:val="00935B15"/>
    <w:rsid w:val="00940693"/>
    <w:rsid w:val="009422C7"/>
    <w:rsid w:val="00952DF6"/>
    <w:rsid w:val="00955433"/>
    <w:rsid w:val="009634CC"/>
    <w:rsid w:val="0096370F"/>
    <w:rsid w:val="00970FB7"/>
    <w:rsid w:val="009807CF"/>
    <w:rsid w:val="00981A3D"/>
    <w:rsid w:val="009A26FC"/>
    <w:rsid w:val="009A29C5"/>
    <w:rsid w:val="009B705F"/>
    <w:rsid w:val="009C1C8D"/>
    <w:rsid w:val="009D07D9"/>
    <w:rsid w:val="009E1B11"/>
    <w:rsid w:val="009E4540"/>
    <w:rsid w:val="009E5DBD"/>
    <w:rsid w:val="009F6449"/>
    <w:rsid w:val="009F6647"/>
    <w:rsid w:val="00A042D3"/>
    <w:rsid w:val="00A05244"/>
    <w:rsid w:val="00A060AE"/>
    <w:rsid w:val="00A0681C"/>
    <w:rsid w:val="00A068A6"/>
    <w:rsid w:val="00A11234"/>
    <w:rsid w:val="00A24108"/>
    <w:rsid w:val="00A368EB"/>
    <w:rsid w:val="00A37831"/>
    <w:rsid w:val="00A4104E"/>
    <w:rsid w:val="00A4289A"/>
    <w:rsid w:val="00A44E9D"/>
    <w:rsid w:val="00A6152B"/>
    <w:rsid w:val="00A65498"/>
    <w:rsid w:val="00A71196"/>
    <w:rsid w:val="00A739DC"/>
    <w:rsid w:val="00A841AE"/>
    <w:rsid w:val="00AB5142"/>
    <w:rsid w:val="00AD01A5"/>
    <w:rsid w:val="00AD3A14"/>
    <w:rsid w:val="00AD3E8E"/>
    <w:rsid w:val="00AE68B0"/>
    <w:rsid w:val="00AF197D"/>
    <w:rsid w:val="00AF3454"/>
    <w:rsid w:val="00AF441A"/>
    <w:rsid w:val="00AF64DE"/>
    <w:rsid w:val="00B17E09"/>
    <w:rsid w:val="00B226FE"/>
    <w:rsid w:val="00B2422E"/>
    <w:rsid w:val="00B24B38"/>
    <w:rsid w:val="00B27189"/>
    <w:rsid w:val="00B27620"/>
    <w:rsid w:val="00B3210B"/>
    <w:rsid w:val="00B4104B"/>
    <w:rsid w:val="00B4270E"/>
    <w:rsid w:val="00B46287"/>
    <w:rsid w:val="00B548FA"/>
    <w:rsid w:val="00B55EEE"/>
    <w:rsid w:val="00B670F3"/>
    <w:rsid w:val="00B67EE8"/>
    <w:rsid w:val="00B734E0"/>
    <w:rsid w:val="00B74EAC"/>
    <w:rsid w:val="00B81AC0"/>
    <w:rsid w:val="00B865E4"/>
    <w:rsid w:val="00B926D4"/>
    <w:rsid w:val="00BA2C8A"/>
    <w:rsid w:val="00BA38B9"/>
    <w:rsid w:val="00BA7031"/>
    <w:rsid w:val="00BA7316"/>
    <w:rsid w:val="00BB163B"/>
    <w:rsid w:val="00BB34CE"/>
    <w:rsid w:val="00BB5D1C"/>
    <w:rsid w:val="00BC3B5A"/>
    <w:rsid w:val="00BC5ABE"/>
    <w:rsid w:val="00BD7963"/>
    <w:rsid w:val="00BE6BCD"/>
    <w:rsid w:val="00BE7A6B"/>
    <w:rsid w:val="00BF409F"/>
    <w:rsid w:val="00BF56E7"/>
    <w:rsid w:val="00C011E0"/>
    <w:rsid w:val="00C0313F"/>
    <w:rsid w:val="00C0321C"/>
    <w:rsid w:val="00C14C4B"/>
    <w:rsid w:val="00C1519C"/>
    <w:rsid w:val="00C15AE2"/>
    <w:rsid w:val="00C20EE0"/>
    <w:rsid w:val="00C27C00"/>
    <w:rsid w:val="00C43453"/>
    <w:rsid w:val="00C605D8"/>
    <w:rsid w:val="00C61532"/>
    <w:rsid w:val="00C663BD"/>
    <w:rsid w:val="00C74D7D"/>
    <w:rsid w:val="00C8355C"/>
    <w:rsid w:val="00C864D5"/>
    <w:rsid w:val="00C97DD9"/>
    <w:rsid w:val="00CA6DE2"/>
    <w:rsid w:val="00CB55AF"/>
    <w:rsid w:val="00CB5910"/>
    <w:rsid w:val="00CC09AC"/>
    <w:rsid w:val="00CC0DE1"/>
    <w:rsid w:val="00CC42AA"/>
    <w:rsid w:val="00CC7E4A"/>
    <w:rsid w:val="00CE085E"/>
    <w:rsid w:val="00CE3FE8"/>
    <w:rsid w:val="00D00244"/>
    <w:rsid w:val="00D0590E"/>
    <w:rsid w:val="00D124E2"/>
    <w:rsid w:val="00D358B0"/>
    <w:rsid w:val="00D45A3A"/>
    <w:rsid w:val="00D50B96"/>
    <w:rsid w:val="00D516D1"/>
    <w:rsid w:val="00D51E9F"/>
    <w:rsid w:val="00D6139F"/>
    <w:rsid w:val="00D6383A"/>
    <w:rsid w:val="00D66E17"/>
    <w:rsid w:val="00D70635"/>
    <w:rsid w:val="00D7436C"/>
    <w:rsid w:val="00D749A0"/>
    <w:rsid w:val="00D7544A"/>
    <w:rsid w:val="00D85479"/>
    <w:rsid w:val="00D85A45"/>
    <w:rsid w:val="00D97541"/>
    <w:rsid w:val="00DB748F"/>
    <w:rsid w:val="00DC300C"/>
    <w:rsid w:val="00DC3973"/>
    <w:rsid w:val="00DD372E"/>
    <w:rsid w:val="00DE204C"/>
    <w:rsid w:val="00DF7BB5"/>
    <w:rsid w:val="00E0157F"/>
    <w:rsid w:val="00E0606B"/>
    <w:rsid w:val="00E0681D"/>
    <w:rsid w:val="00E07E0F"/>
    <w:rsid w:val="00E103E0"/>
    <w:rsid w:val="00E10B74"/>
    <w:rsid w:val="00E14BDE"/>
    <w:rsid w:val="00E1505F"/>
    <w:rsid w:val="00E20526"/>
    <w:rsid w:val="00E250CF"/>
    <w:rsid w:val="00E2797A"/>
    <w:rsid w:val="00E30FFB"/>
    <w:rsid w:val="00E4791F"/>
    <w:rsid w:val="00E506FE"/>
    <w:rsid w:val="00E56744"/>
    <w:rsid w:val="00E5715C"/>
    <w:rsid w:val="00E61338"/>
    <w:rsid w:val="00E61687"/>
    <w:rsid w:val="00E64B3D"/>
    <w:rsid w:val="00E664DE"/>
    <w:rsid w:val="00E671A4"/>
    <w:rsid w:val="00E70257"/>
    <w:rsid w:val="00E71AA9"/>
    <w:rsid w:val="00E7540F"/>
    <w:rsid w:val="00E77E7E"/>
    <w:rsid w:val="00E8264C"/>
    <w:rsid w:val="00E82FF5"/>
    <w:rsid w:val="00E83113"/>
    <w:rsid w:val="00E93EF1"/>
    <w:rsid w:val="00E97A8B"/>
    <w:rsid w:val="00EA0449"/>
    <w:rsid w:val="00EB1607"/>
    <w:rsid w:val="00EB63D2"/>
    <w:rsid w:val="00EC3CB2"/>
    <w:rsid w:val="00EC630B"/>
    <w:rsid w:val="00ED45A4"/>
    <w:rsid w:val="00ED5907"/>
    <w:rsid w:val="00EE3EC9"/>
    <w:rsid w:val="00EE4E24"/>
    <w:rsid w:val="00EF5A2A"/>
    <w:rsid w:val="00F06A7E"/>
    <w:rsid w:val="00F13C35"/>
    <w:rsid w:val="00F20A55"/>
    <w:rsid w:val="00F24595"/>
    <w:rsid w:val="00F34114"/>
    <w:rsid w:val="00F34BE8"/>
    <w:rsid w:val="00F54632"/>
    <w:rsid w:val="00F60C00"/>
    <w:rsid w:val="00F60E30"/>
    <w:rsid w:val="00F736B3"/>
    <w:rsid w:val="00F75684"/>
    <w:rsid w:val="00F80D39"/>
    <w:rsid w:val="00F9674F"/>
    <w:rsid w:val="00F96898"/>
    <w:rsid w:val="00FA2190"/>
    <w:rsid w:val="00FA507E"/>
    <w:rsid w:val="00FA5C97"/>
    <w:rsid w:val="00FA5F3A"/>
    <w:rsid w:val="00FA71FE"/>
    <w:rsid w:val="00FC17FE"/>
    <w:rsid w:val="00FC29BC"/>
    <w:rsid w:val="00FC59E0"/>
    <w:rsid w:val="00FC5F36"/>
    <w:rsid w:val="00FD461E"/>
    <w:rsid w:val="00FE25CB"/>
    <w:rsid w:val="00FE3365"/>
    <w:rsid w:val="00FF5685"/>
    <w:rsid w:val="00FF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4560C"/>
  <w15:docId w15:val="{F5B71C68-DBE6-4479-97AC-AB5A0E84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7A9"/>
    <w:pPr>
      <w:spacing w:after="120" w:line="240" w:lineRule="auto"/>
    </w:pPr>
    <w:rPr>
      <w:rFonts w:cs="Arial"/>
      <w:sz w:val="24"/>
      <w:szCs w:val="24"/>
    </w:rPr>
  </w:style>
  <w:style w:type="paragraph" w:styleId="Heading1">
    <w:name w:val="heading 1"/>
    <w:basedOn w:val="Normal"/>
    <w:next w:val="Normal"/>
    <w:link w:val="Heading1Char"/>
    <w:uiPriority w:val="9"/>
    <w:qFormat/>
    <w:rsid w:val="002E7B09"/>
    <w:pPr>
      <w:spacing w:before="240" w:after="360"/>
      <w:outlineLvl w:val="0"/>
    </w:pPr>
    <w:rPr>
      <w:b/>
      <w:color w:val="993333"/>
      <w:sz w:val="40"/>
      <w:szCs w:val="40"/>
    </w:rPr>
  </w:style>
  <w:style w:type="paragraph" w:styleId="Heading2">
    <w:name w:val="heading 2"/>
    <w:basedOn w:val="Normal"/>
    <w:next w:val="Normal"/>
    <w:link w:val="Heading2Char"/>
    <w:uiPriority w:val="9"/>
    <w:unhideWhenUsed/>
    <w:qFormat/>
    <w:rsid w:val="000C67A9"/>
    <w:pPr>
      <w:spacing w:before="240"/>
      <w:outlineLvl w:val="1"/>
    </w:pPr>
    <w:rPr>
      <w:b/>
      <w:sz w:val="32"/>
      <w:szCs w:val="32"/>
    </w:rPr>
  </w:style>
  <w:style w:type="paragraph" w:styleId="Heading3">
    <w:name w:val="heading 3"/>
    <w:basedOn w:val="Normal"/>
    <w:next w:val="Normal"/>
    <w:link w:val="Heading3Char"/>
    <w:uiPriority w:val="9"/>
    <w:unhideWhenUsed/>
    <w:qFormat/>
    <w:rsid w:val="00355DDF"/>
    <w:pPr>
      <w:keepNext/>
      <w:keepLines/>
      <w:spacing w:before="200" w:after="0"/>
      <w:outlineLvl w:val="2"/>
    </w:pPr>
    <w:rPr>
      <w:rFonts w:asciiTheme="majorHAnsi" w:eastAsiaTheme="majorEastAsia" w:hAnsiTheme="majorHAnsi" w:cstheme="majorBidi"/>
      <w:b/>
      <w:bCs/>
      <w:color w:val="2E74B5" w:themeColor="accent1" w:themeShade="BF"/>
    </w:rPr>
  </w:style>
  <w:style w:type="paragraph" w:styleId="Heading4">
    <w:name w:val="heading 4"/>
    <w:basedOn w:val="Normal"/>
    <w:next w:val="Normal"/>
    <w:link w:val="Heading4Char"/>
    <w:uiPriority w:val="9"/>
    <w:unhideWhenUsed/>
    <w:qFormat/>
    <w:rsid w:val="00355DDF"/>
    <w:pPr>
      <w:keepNext/>
      <w:keepLines/>
      <w:spacing w:before="200" w:after="0"/>
      <w:outlineLvl w:val="3"/>
    </w:pPr>
    <w:rPr>
      <w:rFonts w:asciiTheme="majorHAnsi" w:eastAsiaTheme="majorEastAsia" w:hAnsiTheme="majorHAnsi" w:cstheme="majorBidi"/>
      <w:b/>
      <w:bCs/>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DF6"/>
    <w:pPr>
      <w:tabs>
        <w:tab w:val="center" w:pos="4680"/>
        <w:tab w:val="right" w:pos="9360"/>
      </w:tabs>
      <w:spacing w:after="0"/>
    </w:pPr>
  </w:style>
  <w:style w:type="character" w:customStyle="1" w:styleId="HeaderChar">
    <w:name w:val="Header Char"/>
    <w:basedOn w:val="DefaultParagraphFont"/>
    <w:link w:val="Header"/>
    <w:uiPriority w:val="99"/>
    <w:rsid w:val="00952DF6"/>
  </w:style>
  <w:style w:type="paragraph" w:styleId="Footer">
    <w:name w:val="footer"/>
    <w:basedOn w:val="Normal"/>
    <w:link w:val="FooterChar"/>
    <w:uiPriority w:val="99"/>
    <w:unhideWhenUsed/>
    <w:rsid w:val="00952DF6"/>
    <w:pPr>
      <w:tabs>
        <w:tab w:val="center" w:pos="4680"/>
        <w:tab w:val="right" w:pos="9360"/>
      </w:tabs>
      <w:spacing w:after="0"/>
    </w:pPr>
  </w:style>
  <w:style w:type="character" w:customStyle="1" w:styleId="FooterChar">
    <w:name w:val="Footer Char"/>
    <w:basedOn w:val="DefaultParagraphFont"/>
    <w:link w:val="Footer"/>
    <w:uiPriority w:val="99"/>
    <w:rsid w:val="00952DF6"/>
  </w:style>
  <w:style w:type="paragraph" w:styleId="BalloonText">
    <w:name w:val="Balloon Text"/>
    <w:basedOn w:val="Normal"/>
    <w:link w:val="BalloonTextChar"/>
    <w:uiPriority w:val="99"/>
    <w:semiHidden/>
    <w:unhideWhenUsed/>
    <w:rsid w:val="00952D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F6"/>
    <w:rPr>
      <w:rFonts w:ascii="Tahoma" w:hAnsi="Tahoma" w:cs="Tahoma"/>
      <w:sz w:val="16"/>
      <w:szCs w:val="16"/>
    </w:rPr>
  </w:style>
  <w:style w:type="paragraph" w:styleId="NormalWeb">
    <w:name w:val="Normal (Web)"/>
    <w:basedOn w:val="Normal"/>
    <w:uiPriority w:val="99"/>
    <w:unhideWhenUsed/>
    <w:rsid w:val="00B4270E"/>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A11234"/>
    <w:pPr>
      <w:spacing w:after="0" w:line="240" w:lineRule="auto"/>
    </w:pPr>
    <w:rPr>
      <w:rFonts w:ascii="Calibri" w:hAnsi="Calibri"/>
      <w:sz w:val="24"/>
    </w:rPr>
  </w:style>
  <w:style w:type="paragraph" w:styleId="ListParagraph">
    <w:name w:val="List Paragraph"/>
    <w:basedOn w:val="Normal"/>
    <w:uiPriority w:val="34"/>
    <w:qFormat/>
    <w:rsid w:val="00355DDF"/>
    <w:pPr>
      <w:numPr>
        <w:numId w:val="1"/>
      </w:numPr>
      <w:spacing w:before="120" w:after="200" w:line="276" w:lineRule="auto"/>
      <w:contextualSpacing/>
    </w:pPr>
  </w:style>
  <w:style w:type="character" w:styleId="Hyperlink">
    <w:name w:val="Hyperlink"/>
    <w:basedOn w:val="DefaultParagraphFont"/>
    <w:uiPriority w:val="99"/>
    <w:unhideWhenUsed/>
    <w:rsid w:val="00A37831"/>
    <w:rPr>
      <w:color w:val="0563C1" w:themeColor="hyperlink"/>
      <w:u w:val="single"/>
    </w:rPr>
  </w:style>
  <w:style w:type="character" w:styleId="FollowedHyperlink">
    <w:name w:val="FollowedHyperlink"/>
    <w:basedOn w:val="DefaultParagraphFont"/>
    <w:uiPriority w:val="99"/>
    <w:semiHidden/>
    <w:unhideWhenUsed/>
    <w:rsid w:val="004E7738"/>
    <w:rPr>
      <w:color w:val="954F72" w:themeColor="followedHyperlink"/>
      <w:u w:val="single"/>
    </w:rPr>
  </w:style>
  <w:style w:type="character" w:customStyle="1" w:styleId="Heading1Char">
    <w:name w:val="Heading 1 Char"/>
    <w:basedOn w:val="DefaultParagraphFont"/>
    <w:link w:val="Heading1"/>
    <w:uiPriority w:val="9"/>
    <w:rsid w:val="002E7B09"/>
    <w:rPr>
      <w:rFonts w:cs="Arial"/>
      <w:b/>
      <w:color w:val="993333"/>
      <w:sz w:val="40"/>
      <w:szCs w:val="40"/>
    </w:rPr>
  </w:style>
  <w:style w:type="character" w:customStyle="1" w:styleId="Heading2Char">
    <w:name w:val="Heading 2 Char"/>
    <w:basedOn w:val="DefaultParagraphFont"/>
    <w:link w:val="Heading2"/>
    <w:uiPriority w:val="9"/>
    <w:rsid w:val="000C67A9"/>
    <w:rPr>
      <w:rFonts w:cs="Arial"/>
      <w:b/>
      <w:sz w:val="32"/>
      <w:szCs w:val="32"/>
    </w:rPr>
  </w:style>
  <w:style w:type="character" w:customStyle="1" w:styleId="Heading3Char">
    <w:name w:val="Heading 3 Char"/>
    <w:basedOn w:val="DefaultParagraphFont"/>
    <w:link w:val="Heading3"/>
    <w:uiPriority w:val="9"/>
    <w:rsid w:val="00355DDF"/>
    <w:rPr>
      <w:rFonts w:asciiTheme="majorHAnsi" w:eastAsiaTheme="majorEastAsia" w:hAnsiTheme="majorHAnsi" w:cstheme="majorBidi"/>
      <w:b/>
      <w:bCs/>
      <w:color w:val="2E74B5" w:themeColor="accent1" w:themeShade="BF"/>
      <w:sz w:val="24"/>
      <w:szCs w:val="24"/>
    </w:rPr>
  </w:style>
  <w:style w:type="character" w:customStyle="1" w:styleId="Heading4Char">
    <w:name w:val="Heading 4 Char"/>
    <w:basedOn w:val="DefaultParagraphFont"/>
    <w:link w:val="Heading4"/>
    <w:uiPriority w:val="9"/>
    <w:rsid w:val="00355DDF"/>
    <w:rPr>
      <w:rFonts w:asciiTheme="majorHAnsi" w:eastAsiaTheme="majorEastAsia" w:hAnsiTheme="majorHAnsi" w:cstheme="majorBidi"/>
      <w:b/>
      <w:bCs/>
      <w:i/>
      <w:iCs/>
      <w:color w:val="2E74B5" w:themeColor="accent1" w:themeShade="BF"/>
    </w:rPr>
  </w:style>
  <w:style w:type="table" w:styleId="TableGrid">
    <w:name w:val="Table Grid"/>
    <w:basedOn w:val="TableNormal"/>
    <w:uiPriority w:val="39"/>
    <w:rsid w:val="00BE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Bullet">
    <w:name w:val="Char Bullet"/>
    <w:basedOn w:val="Normal"/>
    <w:rsid w:val="00E07E0F"/>
    <w:pPr>
      <w:numPr>
        <w:numId w:val="2"/>
      </w:numPr>
      <w:spacing w:before="60" w:after="60"/>
    </w:pPr>
    <w:rPr>
      <w:rFonts w:ascii="Times New Roman" w:eastAsia="Times New Roman" w:hAnsi="Times New Roman" w:cs="Times New Roman"/>
      <w:szCs w:val="20"/>
    </w:rPr>
  </w:style>
  <w:style w:type="paragraph" w:customStyle="1" w:styleId="copyright">
    <w:name w:val="copyright"/>
    <w:basedOn w:val="Normal"/>
    <w:rsid w:val="00E07E0F"/>
    <w:pPr>
      <w:widowControl w:val="0"/>
      <w:spacing w:before="60" w:after="60" w:line="180" w:lineRule="exact"/>
    </w:pPr>
    <w:rPr>
      <w:rFonts w:ascii="Frutiger 55" w:eastAsia="Times New Roman" w:hAnsi="Frutiger 55" w:cs="Times New Roman"/>
      <w:sz w:val="13"/>
      <w:szCs w:val="20"/>
    </w:rPr>
  </w:style>
  <w:style w:type="paragraph" w:customStyle="1" w:styleId="CharBulletlessspace">
    <w:name w:val="Char Bullet less space"/>
    <w:basedOn w:val="CharBullet"/>
    <w:rsid w:val="00E07E0F"/>
    <w:pPr>
      <w:numPr>
        <w:numId w:val="0"/>
      </w:numPr>
      <w:tabs>
        <w:tab w:val="num" w:pos="360"/>
      </w:tabs>
      <w:spacing w:before="40"/>
      <w:ind w:left="360" w:hanging="360"/>
    </w:pPr>
    <w:rPr>
      <w:rFonts w:eastAsia="Calibri"/>
    </w:rPr>
  </w:style>
  <w:style w:type="character" w:styleId="CommentReference">
    <w:name w:val="annotation reference"/>
    <w:basedOn w:val="DefaultParagraphFont"/>
    <w:uiPriority w:val="99"/>
    <w:semiHidden/>
    <w:unhideWhenUsed/>
    <w:rsid w:val="00C663BD"/>
    <w:rPr>
      <w:sz w:val="16"/>
      <w:szCs w:val="16"/>
    </w:rPr>
  </w:style>
  <w:style w:type="paragraph" w:styleId="CommentText">
    <w:name w:val="annotation text"/>
    <w:basedOn w:val="Normal"/>
    <w:link w:val="CommentTextChar"/>
    <w:uiPriority w:val="99"/>
    <w:semiHidden/>
    <w:unhideWhenUsed/>
    <w:rsid w:val="00C663BD"/>
    <w:rPr>
      <w:sz w:val="20"/>
      <w:szCs w:val="20"/>
    </w:rPr>
  </w:style>
  <w:style w:type="character" w:customStyle="1" w:styleId="CommentTextChar">
    <w:name w:val="Comment Text Char"/>
    <w:basedOn w:val="DefaultParagraphFont"/>
    <w:link w:val="CommentText"/>
    <w:uiPriority w:val="99"/>
    <w:semiHidden/>
    <w:rsid w:val="00C663BD"/>
    <w:rPr>
      <w:rFonts w:cs="Arial"/>
      <w:sz w:val="20"/>
      <w:szCs w:val="20"/>
    </w:rPr>
  </w:style>
  <w:style w:type="paragraph" w:styleId="CommentSubject">
    <w:name w:val="annotation subject"/>
    <w:basedOn w:val="CommentText"/>
    <w:next w:val="CommentText"/>
    <w:link w:val="CommentSubjectChar"/>
    <w:uiPriority w:val="99"/>
    <w:semiHidden/>
    <w:unhideWhenUsed/>
    <w:rsid w:val="00C663BD"/>
    <w:rPr>
      <w:b/>
      <w:bCs/>
    </w:rPr>
  </w:style>
  <w:style w:type="character" w:customStyle="1" w:styleId="CommentSubjectChar">
    <w:name w:val="Comment Subject Char"/>
    <w:basedOn w:val="CommentTextChar"/>
    <w:link w:val="CommentSubject"/>
    <w:uiPriority w:val="99"/>
    <w:semiHidden/>
    <w:rsid w:val="00C663BD"/>
    <w:rPr>
      <w:rFonts w:cs="Arial"/>
      <w:b/>
      <w:bCs/>
      <w:sz w:val="20"/>
      <w:szCs w:val="20"/>
    </w:rPr>
  </w:style>
  <w:style w:type="paragraph" w:styleId="BodyTextIndent">
    <w:name w:val="Body Text Indent"/>
    <w:basedOn w:val="Normal"/>
    <w:link w:val="BodyTextIndentChar"/>
    <w:rsid w:val="00B926D4"/>
    <w:pPr>
      <w:widowControl w:val="0"/>
      <w:autoSpaceDE w:val="0"/>
      <w:autoSpaceDN w:val="0"/>
      <w:adjustRightInd w:val="0"/>
      <w:spacing w:after="0"/>
      <w:ind w:left="280" w:hanging="280"/>
    </w:pPr>
    <w:rPr>
      <w:rFonts w:ascii="Arial" w:eastAsia="Times New Roman" w:hAnsi="Arial" w:cs="Times New Roman"/>
      <w:color w:val="000000"/>
      <w:szCs w:val="20"/>
    </w:rPr>
  </w:style>
  <w:style w:type="character" w:customStyle="1" w:styleId="BodyTextIndentChar">
    <w:name w:val="Body Text Indent Char"/>
    <w:basedOn w:val="DefaultParagraphFont"/>
    <w:link w:val="BodyTextIndent"/>
    <w:rsid w:val="00B926D4"/>
    <w:rPr>
      <w:rFonts w:ascii="Arial" w:eastAsia="Times New Roman" w:hAnsi="Arial" w:cs="Times New Roman"/>
      <w:color w:val="000000"/>
      <w:sz w:val="24"/>
      <w:szCs w:val="20"/>
    </w:rPr>
  </w:style>
  <w:style w:type="character" w:styleId="Strong">
    <w:name w:val="Strong"/>
    <w:basedOn w:val="DefaultParagraphFont"/>
    <w:uiPriority w:val="22"/>
    <w:qFormat/>
    <w:rsid w:val="002E7B09"/>
    <w:rPr>
      <w:b/>
      <w:bCs/>
    </w:rPr>
  </w:style>
  <w:style w:type="character" w:styleId="Emphasis">
    <w:name w:val="Emphasis"/>
    <w:basedOn w:val="DefaultParagraphFont"/>
    <w:uiPriority w:val="20"/>
    <w:qFormat/>
    <w:rsid w:val="002E7B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8981">
      <w:bodyDiv w:val="1"/>
      <w:marLeft w:val="0"/>
      <w:marRight w:val="0"/>
      <w:marTop w:val="0"/>
      <w:marBottom w:val="0"/>
      <w:divBdr>
        <w:top w:val="none" w:sz="0" w:space="0" w:color="auto"/>
        <w:left w:val="none" w:sz="0" w:space="0" w:color="auto"/>
        <w:bottom w:val="none" w:sz="0" w:space="0" w:color="auto"/>
        <w:right w:val="none" w:sz="0" w:space="0" w:color="auto"/>
      </w:divBdr>
      <w:divsChild>
        <w:div w:id="933435377">
          <w:marLeft w:val="547"/>
          <w:marRight w:val="0"/>
          <w:marTop w:val="96"/>
          <w:marBottom w:val="0"/>
          <w:divBdr>
            <w:top w:val="none" w:sz="0" w:space="0" w:color="auto"/>
            <w:left w:val="none" w:sz="0" w:space="0" w:color="auto"/>
            <w:bottom w:val="none" w:sz="0" w:space="0" w:color="auto"/>
            <w:right w:val="none" w:sz="0" w:space="0" w:color="auto"/>
          </w:divBdr>
        </w:div>
        <w:div w:id="1822773008">
          <w:marLeft w:val="547"/>
          <w:marRight w:val="0"/>
          <w:marTop w:val="96"/>
          <w:marBottom w:val="0"/>
          <w:divBdr>
            <w:top w:val="none" w:sz="0" w:space="0" w:color="auto"/>
            <w:left w:val="none" w:sz="0" w:space="0" w:color="auto"/>
            <w:bottom w:val="none" w:sz="0" w:space="0" w:color="auto"/>
            <w:right w:val="none" w:sz="0" w:space="0" w:color="auto"/>
          </w:divBdr>
        </w:div>
        <w:div w:id="2088766294">
          <w:marLeft w:val="547"/>
          <w:marRight w:val="0"/>
          <w:marTop w:val="96"/>
          <w:marBottom w:val="0"/>
          <w:divBdr>
            <w:top w:val="none" w:sz="0" w:space="0" w:color="auto"/>
            <w:left w:val="none" w:sz="0" w:space="0" w:color="auto"/>
            <w:bottom w:val="none" w:sz="0" w:space="0" w:color="auto"/>
            <w:right w:val="none" w:sz="0" w:space="0" w:color="auto"/>
          </w:divBdr>
        </w:div>
        <w:div w:id="1378821304">
          <w:marLeft w:val="547"/>
          <w:marRight w:val="0"/>
          <w:marTop w:val="96"/>
          <w:marBottom w:val="0"/>
          <w:divBdr>
            <w:top w:val="none" w:sz="0" w:space="0" w:color="auto"/>
            <w:left w:val="none" w:sz="0" w:space="0" w:color="auto"/>
            <w:bottom w:val="none" w:sz="0" w:space="0" w:color="auto"/>
            <w:right w:val="none" w:sz="0" w:space="0" w:color="auto"/>
          </w:divBdr>
        </w:div>
        <w:div w:id="506603997">
          <w:marLeft w:val="547"/>
          <w:marRight w:val="0"/>
          <w:marTop w:val="96"/>
          <w:marBottom w:val="0"/>
          <w:divBdr>
            <w:top w:val="none" w:sz="0" w:space="0" w:color="auto"/>
            <w:left w:val="none" w:sz="0" w:space="0" w:color="auto"/>
            <w:bottom w:val="none" w:sz="0" w:space="0" w:color="auto"/>
            <w:right w:val="none" w:sz="0" w:space="0" w:color="auto"/>
          </w:divBdr>
        </w:div>
      </w:divsChild>
    </w:div>
    <w:div w:id="342707301">
      <w:bodyDiv w:val="1"/>
      <w:marLeft w:val="0"/>
      <w:marRight w:val="0"/>
      <w:marTop w:val="0"/>
      <w:marBottom w:val="0"/>
      <w:divBdr>
        <w:top w:val="none" w:sz="0" w:space="0" w:color="auto"/>
        <w:left w:val="none" w:sz="0" w:space="0" w:color="auto"/>
        <w:bottom w:val="none" w:sz="0" w:space="0" w:color="auto"/>
        <w:right w:val="none" w:sz="0" w:space="0" w:color="auto"/>
      </w:divBdr>
      <w:divsChild>
        <w:div w:id="366293082">
          <w:marLeft w:val="0"/>
          <w:marRight w:val="0"/>
          <w:marTop w:val="0"/>
          <w:marBottom w:val="0"/>
          <w:divBdr>
            <w:top w:val="none" w:sz="0" w:space="0" w:color="auto"/>
            <w:left w:val="none" w:sz="0" w:space="0" w:color="auto"/>
            <w:bottom w:val="none" w:sz="0" w:space="0" w:color="auto"/>
            <w:right w:val="none" w:sz="0" w:space="0" w:color="auto"/>
          </w:divBdr>
          <w:divsChild>
            <w:div w:id="110587372">
              <w:marLeft w:val="0"/>
              <w:marRight w:val="0"/>
              <w:marTop w:val="0"/>
              <w:marBottom w:val="0"/>
              <w:divBdr>
                <w:top w:val="none" w:sz="0" w:space="0" w:color="auto"/>
                <w:left w:val="none" w:sz="0" w:space="0" w:color="auto"/>
                <w:bottom w:val="none" w:sz="0" w:space="0" w:color="auto"/>
                <w:right w:val="none" w:sz="0" w:space="0" w:color="auto"/>
              </w:divBdr>
              <w:divsChild>
                <w:div w:id="771241754">
                  <w:marLeft w:val="0"/>
                  <w:marRight w:val="0"/>
                  <w:marTop w:val="0"/>
                  <w:marBottom w:val="0"/>
                  <w:divBdr>
                    <w:top w:val="none" w:sz="0" w:space="0" w:color="auto"/>
                    <w:left w:val="none" w:sz="0" w:space="0" w:color="auto"/>
                    <w:bottom w:val="none" w:sz="0" w:space="0" w:color="auto"/>
                    <w:right w:val="none" w:sz="0" w:space="0" w:color="auto"/>
                  </w:divBdr>
                  <w:divsChild>
                    <w:div w:id="144857943">
                      <w:marLeft w:val="0"/>
                      <w:marRight w:val="0"/>
                      <w:marTop w:val="0"/>
                      <w:marBottom w:val="0"/>
                      <w:divBdr>
                        <w:top w:val="none" w:sz="0" w:space="0" w:color="auto"/>
                        <w:left w:val="none" w:sz="0" w:space="0" w:color="auto"/>
                        <w:bottom w:val="none" w:sz="0" w:space="0" w:color="auto"/>
                        <w:right w:val="none" w:sz="0" w:space="0" w:color="auto"/>
                      </w:divBdr>
                      <w:divsChild>
                        <w:div w:id="1764910961">
                          <w:marLeft w:val="0"/>
                          <w:marRight w:val="0"/>
                          <w:marTop w:val="0"/>
                          <w:marBottom w:val="0"/>
                          <w:divBdr>
                            <w:top w:val="none" w:sz="0" w:space="0" w:color="auto"/>
                            <w:left w:val="none" w:sz="0" w:space="0" w:color="auto"/>
                            <w:bottom w:val="none" w:sz="0" w:space="0" w:color="auto"/>
                            <w:right w:val="none" w:sz="0" w:space="0" w:color="auto"/>
                          </w:divBdr>
                          <w:divsChild>
                            <w:div w:id="1921793007">
                              <w:marLeft w:val="0"/>
                              <w:marRight w:val="0"/>
                              <w:marTop w:val="0"/>
                              <w:marBottom w:val="0"/>
                              <w:divBdr>
                                <w:top w:val="none" w:sz="0" w:space="0" w:color="auto"/>
                                <w:left w:val="none" w:sz="0" w:space="0" w:color="auto"/>
                                <w:bottom w:val="none" w:sz="0" w:space="0" w:color="auto"/>
                                <w:right w:val="none" w:sz="0" w:space="0" w:color="auto"/>
                              </w:divBdr>
                              <w:divsChild>
                                <w:div w:id="1138257013">
                                  <w:marLeft w:val="0"/>
                                  <w:marRight w:val="0"/>
                                  <w:marTop w:val="0"/>
                                  <w:marBottom w:val="0"/>
                                  <w:divBdr>
                                    <w:top w:val="none" w:sz="0" w:space="0" w:color="auto"/>
                                    <w:left w:val="none" w:sz="0" w:space="0" w:color="auto"/>
                                    <w:bottom w:val="none" w:sz="0" w:space="0" w:color="auto"/>
                                    <w:right w:val="none" w:sz="0" w:space="0" w:color="auto"/>
                                  </w:divBdr>
                                  <w:divsChild>
                                    <w:div w:id="406922674">
                                      <w:marLeft w:val="0"/>
                                      <w:marRight w:val="0"/>
                                      <w:marTop w:val="0"/>
                                      <w:marBottom w:val="0"/>
                                      <w:divBdr>
                                        <w:top w:val="none" w:sz="0" w:space="0" w:color="auto"/>
                                        <w:left w:val="none" w:sz="0" w:space="0" w:color="auto"/>
                                        <w:bottom w:val="none" w:sz="0" w:space="0" w:color="auto"/>
                                        <w:right w:val="none" w:sz="0" w:space="0" w:color="auto"/>
                                      </w:divBdr>
                                      <w:divsChild>
                                        <w:div w:id="5532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2305">
      <w:bodyDiv w:val="1"/>
      <w:marLeft w:val="0"/>
      <w:marRight w:val="0"/>
      <w:marTop w:val="0"/>
      <w:marBottom w:val="0"/>
      <w:divBdr>
        <w:top w:val="none" w:sz="0" w:space="0" w:color="auto"/>
        <w:left w:val="none" w:sz="0" w:space="0" w:color="auto"/>
        <w:bottom w:val="none" w:sz="0" w:space="0" w:color="auto"/>
        <w:right w:val="none" w:sz="0" w:space="0" w:color="auto"/>
      </w:divBdr>
      <w:divsChild>
        <w:div w:id="476453943">
          <w:marLeft w:val="360"/>
          <w:marRight w:val="0"/>
          <w:marTop w:val="120"/>
          <w:marBottom w:val="120"/>
          <w:divBdr>
            <w:top w:val="none" w:sz="0" w:space="0" w:color="auto"/>
            <w:left w:val="none" w:sz="0" w:space="0" w:color="auto"/>
            <w:bottom w:val="none" w:sz="0" w:space="0" w:color="auto"/>
            <w:right w:val="none" w:sz="0" w:space="0" w:color="auto"/>
          </w:divBdr>
        </w:div>
        <w:div w:id="701825344">
          <w:marLeft w:val="360"/>
          <w:marRight w:val="0"/>
          <w:marTop w:val="120"/>
          <w:marBottom w:val="120"/>
          <w:divBdr>
            <w:top w:val="none" w:sz="0" w:space="0" w:color="auto"/>
            <w:left w:val="none" w:sz="0" w:space="0" w:color="auto"/>
            <w:bottom w:val="none" w:sz="0" w:space="0" w:color="auto"/>
            <w:right w:val="none" w:sz="0" w:space="0" w:color="auto"/>
          </w:divBdr>
        </w:div>
        <w:div w:id="2071734746">
          <w:marLeft w:val="360"/>
          <w:marRight w:val="0"/>
          <w:marTop w:val="120"/>
          <w:marBottom w:val="120"/>
          <w:divBdr>
            <w:top w:val="none" w:sz="0" w:space="0" w:color="auto"/>
            <w:left w:val="none" w:sz="0" w:space="0" w:color="auto"/>
            <w:bottom w:val="none" w:sz="0" w:space="0" w:color="auto"/>
            <w:right w:val="none" w:sz="0" w:space="0" w:color="auto"/>
          </w:divBdr>
        </w:div>
        <w:div w:id="1167130870">
          <w:marLeft w:val="360"/>
          <w:marRight w:val="0"/>
          <w:marTop w:val="120"/>
          <w:marBottom w:val="120"/>
          <w:divBdr>
            <w:top w:val="none" w:sz="0" w:space="0" w:color="auto"/>
            <w:left w:val="none" w:sz="0" w:space="0" w:color="auto"/>
            <w:bottom w:val="none" w:sz="0" w:space="0" w:color="auto"/>
            <w:right w:val="none" w:sz="0" w:space="0" w:color="auto"/>
          </w:divBdr>
        </w:div>
        <w:div w:id="997533913">
          <w:marLeft w:val="360"/>
          <w:marRight w:val="0"/>
          <w:marTop w:val="120"/>
          <w:marBottom w:val="120"/>
          <w:divBdr>
            <w:top w:val="none" w:sz="0" w:space="0" w:color="auto"/>
            <w:left w:val="none" w:sz="0" w:space="0" w:color="auto"/>
            <w:bottom w:val="none" w:sz="0" w:space="0" w:color="auto"/>
            <w:right w:val="none" w:sz="0" w:space="0" w:color="auto"/>
          </w:divBdr>
        </w:div>
      </w:divsChild>
    </w:div>
    <w:div w:id="580943022">
      <w:bodyDiv w:val="1"/>
      <w:marLeft w:val="0"/>
      <w:marRight w:val="0"/>
      <w:marTop w:val="0"/>
      <w:marBottom w:val="0"/>
      <w:divBdr>
        <w:top w:val="none" w:sz="0" w:space="0" w:color="auto"/>
        <w:left w:val="none" w:sz="0" w:space="0" w:color="auto"/>
        <w:bottom w:val="none" w:sz="0" w:space="0" w:color="auto"/>
        <w:right w:val="none" w:sz="0" w:space="0" w:color="auto"/>
      </w:divBdr>
      <w:divsChild>
        <w:div w:id="1443569754">
          <w:marLeft w:val="0"/>
          <w:marRight w:val="0"/>
          <w:marTop w:val="0"/>
          <w:marBottom w:val="0"/>
          <w:divBdr>
            <w:top w:val="none" w:sz="0" w:space="0" w:color="auto"/>
            <w:left w:val="none" w:sz="0" w:space="0" w:color="auto"/>
            <w:bottom w:val="none" w:sz="0" w:space="0" w:color="auto"/>
            <w:right w:val="none" w:sz="0" w:space="0" w:color="auto"/>
          </w:divBdr>
          <w:divsChild>
            <w:div w:id="1872450401">
              <w:marLeft w:val="0"/>
              <w:marRight w:val="0"/>
              <w:marTop w:val="0"/>
              <w:marBottom w:val="0"/>
              <w:divBdr>
                <w:top w:val="none" w:sz="0" w:space="0" w:color="auto"/>
                <w:left w:val="none" w:sz="0" w:space="0" w:color="auto"/>
                <w:bottom w:val="none" w:sz="0" w:space="0" w:color="auto"/>
                <w:right w:val="none" w:sz="0" w:space="0" w:color="auto"/>
              </w:divBdr>
              <w:divsChild>
                <w:div w:id="1046563551">
                  <w:marLeft w:val="0"/>
                  <w:marRight w:val="0"/>
                  <w:marTop w:val="0"/>
                  <w:marBottom w:val="0"/>
                  <w:divBdr>
                    <w:top w:val="none" w:sz="0" w:space="0" w:color="auto"/>
                    <w:left w:val="none" w:sz="0" w:space="0" w:color="auto"/>
                    <w:bottom w:val="none" w:sz="0" w:space="0" w:color="auto"/>
                    <w:right w:val="none" w:sz="0" w:space="0" w:color="auto"/>
                  </w:divBdr>
                  <w:divsChild>
                    <w:div w:id="961880605">
                      <w:marLeft w:val="0"/>
                      <w:marRight w:val="0"/>
                      <w:marTop w:val="0"/>
                      <w:marBottom w:val="0"/>
                      <w:divBdr>
                        <w:top w:val="none" w:sz="0" w:space="0" w:color="auto"/>
                        <w:left w:val="none" w:sz="0" w:space="0" w:color="auto"/>
                        <w:bottom w:val="none" w:sz="0" w:space="0" w:color="auto"/>
                        <w:right w:val="none" w:sz="0" w:space="0" w:color="auto"/>
                      </w:divBdr>
                      <w:divsChild>
                        <w:div w:id="473835424">
                          <w:marLeft w:val="0"/>
                          <w:marRight w:val="0"/>
                          <w:marTop w:val="0"/>
                          <w:marBottom w:val="0"/>
                          <w:divBdr>
                            <w:top w:val="none" w:sz="0" w:space="0" w:color="auto"/>
                            <w:left w:val="none" w:sz="0" w:space="0" w:color="auto"/>
                            <w:bottom w:val="none" w:sz="0" w:space="0" w:color="auto"/>
                            <w:right w:val="none" w:sz="0" w:space="0" w:color="auto"/>
                          </w:divBdr>
                          <w:divsChild>
                            <w:div w:id="1202475581">
                              <w:marLeft w:val="0"/>
                              <w:marRight w:val="0"/>
                              <w:marTop w:val="0"/>
                              <w:marBottom w:val="0"/>
                              <w:divBdr>
                                <w:top w:val="none" w:sz="0" w:space="0" w:color="auto"/>
                                <w:left w:val="none" w:sz="0" w:space="0" w:color="auto"/>
                                <w:bottom w:val="none" w:sz="0" w:space="0" w:color="auto"/>
                                <w:right w:val="none" w:sz="0" w:space="0" w:color="auto"/>
                              </w:divBdr>
                              <w:divsChild>
                                <w:div w:id="1415275629">
                                  <w:marLeft w:val="0"/>
                                  <w:marRight w:val="0"/>
                                  <w:marTop w:val="0"/>
                                  <w:marBottom w:val="0"/>
                                  <w:divBdr>
                                    <w:top w:val="none" w:sz="0" w:space="0" w:color="auto"/>
                                    <w:left w:val="none" w:sz="0" w:space="0" w:color="auto"/>
                                    <w:bottom w:val="none" w:sz="0" w:space="0" w:color="auto"/>
                                    <w:right w:val="none" w:sz="0" w:space="0" w:color="auto"/>
                                  </w:divBdr>
                                  <w:divsChild>
                                    <w:div w:id="1882084263">
                                      <w:marLeft w:val="0"/>
                                      <w:marRight w:val="0"/>
                                      <w:marTop w:val="0"/>
                                      <w:marBottom w:val="0"/>
                                      <w:divBdr>
                                        <w:top w:val="none" w:sz="0" w:space="0" w:color="auto"/>
                                        <w:left w:val="none" w:sz="0" w:space="0" w:color="auto"/>
                                        <w:bottom w:val="none" w:sz="0" w:space="0" w:color="auto"/>
                                        <w:right w:val="none" w:sz="0" w:space="0" w:color="auto"/>
                                      </w:divBdr>
                                      <w:divsChild>
                                        <w:div w:id="13688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478052">
      <w:bodyDiv w:val="1"/>
      <w:marLeft w:val="0"/>
      <w:marRight w:val="0"/>
      <w:marTop w:val="0"/>
      <w:marBottom w:val="0"/>
      <w:divBdr>
        <w:top w:val="none" w:sz="0" w:space="0" w:color="auto"/>
        <w:left w:val="none" w:sz="0" w:space="0" w:color="auto"/>
        <w:bottom w:val="none" w:sz="0" w:space="0" w:color="auto"/>
        <w:right w:val="none" w:sz="0" w:space="0" w:color="auto"/>
      </w:divBdr>
      <w:divsChild>
        <w:div w:id="1466583916">
          <w:marLeft w:val="374"/>
          <w:marRight w:val="0"/>
          <w:marTop w:val="120"/>
          <w:marBottom w:val="120"/>
          <w:divBdr>
            <w:top w:val="none" w:sz="0" w:space="0" w:color="auto"/>
            <w:left w:val="none" w:sz="0" w:space="0" w:color="auto"/>
            <w:bottom w:val="none" w:sz="0" w:space="0" w:color="auto"/>
            <w:right w:val="none" w:sz="0" w:space="0" w:color="auto"/>
          </w:divBdr>
        </w:div>
        <w:div w:id="440300293">
          <w:marLeft w:val="374"/>
          <w:marRight w:val="0"/>
          <w:marTop w:val="120"/>
          <w:marBottom w:val="120"/>
          <w:divBdr>
            <w:top w:val="none" w:sz="0" w:space="0" w:color="auto"/>
            <w:left w:val="none" w:sz="0" w:space="0" w:color="auto"/>
            <w:bottom w:val="none" w:sz="0" w:space="0" w:color="auto"/>
            <w:right w:val="none" w:sz="0" w:space="0" w:color="auto"/>
          </w:divBdr>
        </w:div>
        <w:div w:id="299306703">
          <w:marLeft w:val="374"/>
          <w:marRight w:val="0"/>
          <w:marTop w:val="120"/>
          <w:marBottom w:val="120"/>
          <w:divBdr>
            <w:top w:val="none" w:sz="0" w:space="0" w:color="auto"/>
            <w:left w:val="none" w:sz="0" w:space="0" w:color="auto"/>
            <w:bottom w:val="none" w:sz="0" w:space="0" w:color="auto"/>
            <w:right w:val="none" w:sz="0" w:space="0" w:color="auto"/>
          </w:divBdr>
        </w:div>
        <w:div w:id="1956673498">
          <w:marLeft w:val="374"/>
          <w:marRight w:val="0"/>
          <w:marTop w:val="120"/>
          <w:marBottom w:val="120"/>
          <w:divBdr>
            <w:top w:val="none" w:sz="0" w:space="0" w:color="auto"/>
            <w:left w:val="none" w:sz="0" w:space="0" w:color="auto"/>
            <w:bottom w:val="none" w:sz="0" w:space="0" w:color="auto"/>
            <w:right w:val="none" w:sz="0" w:space="0" w:color="auto"/>
          </w:divBdr>
        </w:div>
      </w:divsChild>
    </w:div>
    <w:div w:id="830635811">
      <w:bodyDiv w:val="1"/>
      <w:marLeft w:val="0"/>
      <w:marRight w:val="0"/>
      <w:marTop w:val="0"/>
      <w:marBottom w:val="0"/>
      <w:divBdr>
        <w:top w:val="none" w:sz="0" w:space="0" w:color="auto"/>
        <w:left w:val="none" w:sz="0" w:space="0" w:color="auto"/>
        <w:bottom w:val="none" w:sz="0" w:space="0" w:color="auto"/>
        <w:right w:val="none" w:sz="0" w:space="0" w:color="auto"/>
      </w:divBdr>
      <w:divsChild>
        <w:div w:id="676156019">
          <w:marLeft w:val="0"/>
          <w:marRight w:val="0"/>
          <w:marTop w:val="0"/>
          <w:marBottom w:val="0"/>
          <w:divBdr>
            <w:top w:val="none" w:sz="0" w:space="0" w:color="auto"/>
            <w:left w:val="none" w:sz="0" w:space="0" w:color="auto"/>
            <w:bottom w:val="none" w:sz="0" w:space="0" w:color="auto"/>
            <w:right w:val="none" w:sz="0" w:space="0" w:color="auto"/>
          </w:divBdr>
          <w:divsChild>
            <w:div w:id="2002931435">
              <w:marLeft w:val="0"/>
              <w:marRight w:val="0"/>
              <w:marTop w:val="0"/>
              <w:marBottom w:val="0"/>
              <w:divBdr>
                <w:top w:val="none" w:sz="0" w:space="0" w:color="auto"/>
                <w:left w:val="none" w:sz="0" w:space="0" w:color="auto"/>
                <w:bottom w:val="none" w:sz="0" w:space="0" w:color="auto"/>
                <w:right w:val="none" w:sz="0" w:space="0" w:color="auto"/>
              </w:divBdr>
              <w:divsChild>
                <w:div w:id="2124498178">
                  <w:marLeft w:val="0"/>
                  <w:marRight w:val="0"/>
                  <w:marTop w:val="0"/>
                  <w:marBottom w:val="0"/>
                  <w:divBdr>
                    <w:top w:val="none" w:sz="0" w:space="0" w:color="auto"/>
                    <w:left w:val="none" w:sz="0" w:space="0" w:color="auto"/>
                    <w:bottom w:val="none" w:sz="0" w:space="0" w:color="auto"/>
                    <w:right w:val="none" w:sz="0" w:space="0" w:color="auto"/>
                  </w:divBdr>
                  <w:divsChild>
                    <w:div w:id="110170877">
                      <w:marLeft w:val="0"/>
                      <w:marRight w:val="0"/>
                      <w:marTop w:val="0"/>
                      <w:marBottom w:val="0"/>
                      <w:divBdr>
                        <w:top w:val="none" w:sz="0" w:space="0" w:color="auto"/>
                        <w:left w:val="none" w:sz="0" w:space="0" w:color="auto"/>
                        <w:bottom w:val="none" w:sz="0" w:space="0" w:color="auto"/>
                        <w:right w:val="none" w:sz="0" w:space="0" w:color="auto"/>
                      </w:divBdr>
                      <w:divsChild>
                        <w:div w:id="254022114">
                          <w:marLeft w:val="0"/>
                          <w:marRight w:val="0"/>
                          <w:marTop w:val="0"/>
                          <w:marBottom w:val="0"/>
                          <w:divBdr>
                            <w:top w:val="none" w:sz="0" w:space="0" w:color="auto"/>
                            <w:left w:val="none" w:sz="0" w:space="0" w:color="auto"/>
                            <w:bottom w:val="none" w:sz="0" w:space="0" w:color="auto"/>
                            <w:right w:val="none" w:sz="0" w:space="0" w:color="auto"/>
                          </w:divBdr>
                          <w:divsChild>
                            <w:div w:id="1669938054">
                              <w:marLeft w:val="0"/>
                              <w:marRight w:val="0"/>
                              <w:marTop w:val="0"/>
                              <w:marBottom w:val="0"/>
                              <w:divBdr>
                                <w:top w:val="none" w:sz="0" w:space="0" w:color="auto"/>
                                <w:left w:val="none" w:sz="0" w:space="0" w:color="auto"/>
                                <w:bottom w:val="none" w:sz="0" w:space="0" w:color="auto"/>
                                <w:right w:val="none" w:sz="0" w:space="0" w:color="auto"/>
                              </w:divBdr>
                              <w:divsChild>
                                <w:div w:id="1329023040">
                                  <w:marLeft w:val="0"/>
                                  <w:marRight w:val="0"/>
                                  <w:marTop w:val="0"/>
                                  <w:marBottom w:val="0"/>
                                  <w:divBdr>
                                    <w:top w:val="none" w:sz="0" w:space="0" w:color="auto"/>
                                    <w:left w:val="none" w:sz="0" w:space="0" w:color="auto"/>
                                    <w:bottom w:val="none" w:sz="0" w:space="0" w:color="auto"/>
                                    <w:right w:val="none" w:sz="0" w:space="0" w:color="auto"/>
                                  </w:divBdr>
                                  <w:divsChild>
                                    <w:div w:id="1959600789">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477199">
      <w:bodyDiv w:val="1"/>
      <w:marLeft w:val="0"/>
      <w:marRight w:val="0"/>
      <w:marTop w:val="0"/>
      <w:marBottom w:val="0"/>
      <w:divBdr>
        <w:top w:val="none" w:sz="0" w:space="0" w:color="auto"/>
        <w:left w:val="none" w:sz="0" w:space="0" w:color="auto"/>
        <w:bottom w:val="none" w:sz="0" w:space="0" w:color="auto"/>
        <w:right w:val="none" w:sz="0" w:space="0" w:color="auto"/>
      </w:divBdr>
      <w:divsChild>
        <w:div w:id="2104836988">
          <w:marLeft w:val="173"/>
          <w:marRight w:val="0"/>
          <w:marTop w:val="120"/>
          <w:marBottom w:val="120"/>
          <w:divBdr>
            <w:top w:val="none" w:sz="0" w:space="0" w:color="auto"/>
            <w:left w:val="none" w:sz="0" w:space="0" w:color="auto"/>
            <w:bottom w:val="none" w:sz="0" w:space="0" w:color="auto"/>
            <w:right w:val="none" w:sz="0" w:space="0" w:color="auto"/>
          </w:divBdr>
        </w:div>
        <w:div w:id="83190195">
          <w:marLeft w:val="173"/>
          <w:marRight w:val="0"/>
          <w:marTop w:val="120"/>
          <w:marBottom w:val="120"/>
          <w:divBdr>
            <w:top w:val="none" w:sz="0" w:space="0" w:color="auto"/>
            <w:left w:val="none" w:sz="0" w:space="0" w:color="auto"/>
            <w:bottom w:val="none" w:sz="0" w:space="0" w:color="auto"/>
            <w:right w:val="none" w:sz="0" w:space="0" w:color="auto"/>
          </w:divBdr>
        </w:div>
        <w:div w:id="48648828">
          <w:marLeft w:val="173"/>
          <w:marRight w:val="0"/>
          <w:marTop w:val="120"/>
          <w:marBottom w:val="120"/>
          <w:divBdr>
            <w:top w:val="none" w:sz="0" w:space="0" w:color="auto"/>
            <w:left w:val="none" w:sz="0" w:space="0" w:color="auto"/>
            <w:bottom w:val="none" w:sz="0" w:space="0" w:color="auto"/>
            <w:right w:val="none" w:sz="0" w:space="0" w:color="auto"/>
          </w:divBdr>
        </w:div>
        <w:div w:id="1697384365">
          <w:marLeft w:val="173"/>
          <w:marRight w:val="0"/>
          <w:marTop w:val="120"/>
          <w:marBottom w:val="120"/>
          <w:divBdr>
            <w:top w:val="none" w:sz="0" w:space="0" w:color="auto"/>
            <w:left w:val="none" w:sz="0" w:space="0" w:color="auto"/>
            <w:bottom w:val="none" w:sz="0" w:space="0" w:color="auto"/>
            <w:right w:val="none" w:sz="0" w:space="0" w:color="auto"/>
          </w:divBdr>
        </w:div>
        <w:div w:id="88891577">
          <w:marLeft w:val="173"/>
          <w:marRight w:val="0"/>
          <w:marTop w:val="120"/>
          <w:marBottom w:val="120"/>
          <w:divBdr>
            <w:top w:val="none" w:sz="0" w:space="0" w:color="auto"/>
            <w:left w:val="none" w:sz="0" w:space="0" w:color="auto"/>
            <w:bottom w:val="none" w:sz="0" w:space="0" w:color="auto"/>
            <w:right w:val="none" w:sz="0" w:space="0" w:color="auto"/>
          </w:divBdr>
        </w:div>
      </w:divsChild>
    </w:div>
    <w:div w:id="980227605">
      <w:bodyDiv w:val="1"/>
      <w:marLeft w:val="0"/>
      <w:marRight w:val="0"/>
      <w:marTop w:val="0"/>
      <w:marBottom w:val="0"/>
      <w:divBdr>
        <w:top w:val="none" w:sz="0" w:space="0" w:color="auto"/>
        <w:left w:val="none" w:sz="0" w:space="0" w:color="auto"/>
        <w:bottom w:val="none" w:sz="0" w:space="0" w:color="auto"/>
        <w:right w:val="none" w:sz="0" w:space="0" w:color="auto"/>
      </w:divBdr>
      <w:divsChild>
        <w:div w:id="578757786">
          <w:marLeft w:val="230"/>
          <w:marRight w:val="0"/>
          <w:marTop w:val="120"/>
          <w:marBottom w:val="120"/>
          <w:divBdr>
            <w:top w:val="none" w:sz="0" w:space="0" w:color="auto"/>
            <w:left w:val="none" w:sz="0" w:space="0" w:color="auto"/>
            <w:bottom w:val="none" w:sz="0" w:space="0" w:color="auto"/>
            <w:right w:val="none" w:sz="0" w:space="0" w:color="auto"/>
          </w:divBdr>
        </w:div>
        <w:div w:id="847597334">
          <w:marLeft w:val="734"/>
          <w:marRight w:val="0"/>
          <w:marTop w:val="120"/>
          <w:marBottom w:val="120"/>
          <w:divBdr>
            <w:top w:val="none" w:sz="0" w:space="0" w:color="auto"/>
            <w:left w:val="none" w:sz="0" w:space="0" w:color="auto"/>
            <w:bottom w:val="none" w:sz="0" w:space="0" w:color="auto"/>
            <w:right w:val="none" w:sz="0" w:space="0" w:color="auto"/>
          </w:divBdr>
        </w:div>
        <w:div w:id="420033875">
          <w:marLeft w:val="734"/>
          <w:marRight w:val="0"/>
          <w:marTop w:val="120"/>
          <w:marBottom w:val="120"/>
          <w:divBdr>
            <w:top w:val="none" w:sz="0" w:space="0" w:color="auto"/>
            <w:left w:val="none" w:sz="0" w:space="0" w:color="auto"/>
            <w:bottom w:val="none" w:sz="0" w:space="0" w:color="auto"/>
            <w:right w:val="none" w:sz="0" w:space="0" w:color="auto"/>
          </w:divBdr>
        </w:div>
        <w:div w:id="683240647">
          <w:marLeft w:val="230"/>
          <w:marRight w:val="0"/>
          <w:marTop w:val="120"/>
          <w:marBottom w:val="120"/>
          <w:divBdr>
            <w:top w:val="none" w:sz="0" w:space="0" w:color="auto"/>
            <w:left w:val="none" w:sz="0" w:space="0" w:color="auto"/>
            <w:bottom w:val="none" w:sz="0" w:space="0" w:color="auto"/>
            <w:right w:val="none" w:sz="0" w:space="0" w:color="auto"/>
          </w:divBdr>
        </w:div>
        <w:div w:id="823397066">
          <w:marLeft w:val="734"/>
          <w:marRight w:val="0"/>
          <w:marTop w:val="120"/>
          <w:marBottom w:val="120"/>
          <w:divBdr>
            <w:top w:val="none" w:sz="0" w:space="0" w:color="auto"/>
            <w:left w:val="none" w:sz="0" w:space="0" w:color="auto"/>
            <w:bottom w:val="none" w:sz="0" w:space="0" w:color="auto"/>
            <w:right w:val="none" w:sz="0" w:space="0" w:color="auto"/>
          </w:divBdr>
        </w:div>
        <w:div w:id="82992249">
          <w:marLeft w:val="734"/>
          <w:marRight w:val="0"/>
          <w:marTop w:val="120"/>
          <w:marBottom w:val="120"/>
          <w:divBdr>
            <w:top w:val="none" w:sz="0" w:space="0" w:color="auto"/>
            <w:left w:val="none" w:sz="0" w:space="0" w:color="auto"/>
            <w:bottom w:val="none" w:sz="0" w:space="0" w:color="auto"/>
            <w:right w:val="none" w:sz="0" w:space="0" w:color="auto"/>
          </w:divBdr>
        </w:div>
      </w:divsChild>
    </w:div>
    <w:div w:id="1270316486">
      <w:bodyDiv w:val="1"/>
      <w:marLeft w:val="0"/>
      <w:marRight w:val="0"/>
      <w:marTop w:val="0"/>
      <w:marBottom w:val="0"/>
      <w:divBdr>
        <w:top w:val="none" w:sz="0" w:space="0" w:color="auto"/>
        <w:left w:val="none" w:sz="0" w:space="0" w:color="auto"/>
        <w:bottom w:val="none" w:sz="0" w:space="0" w:color="auto"/>
        <w:right w:val="none" w:sz="0" w:space="0" w:color="auto"/>
      </w:divBdr>
      <w:divsChild>
        <w:div w:id="1940142031">
          <w:marLeft w:val="547"/>
          <w:marRight w:val="0"/>
          <w:marTop w:val="0"/>
          <w:marBottom w:val="120"/>
          <w:divBdr>
            <w:top w:val="none" w:sz="0" w:space="0" w:color="auto"/>
            <w:left w:val="none" w:sz="0" w:space="0" w:color="auto"/>
            <w:bottom w:val="none" w:sz="0" w:space="0" w:color="auto"/>
            <w:right w:val="none" w:sz="0" w:space="0" w:color="auto"/>
          </w:divBdr>
        </w:div>
        <w:div w:id="861817615">
          <w:marLeft w:val="547"/>
          <w:marRight w:val="0"/>
          <w:marTop w:val="0"/>
          <w:marBottom w:val="120"/>
          <w:divBdr>
            <w:top w:val="none" w:sz="0" w:space="0" w:color="auto"/>
            <w:left w:val="none" w:sz="0" w:space="0" w:color="auto"/>
            <w:bottom w:val="none" w:sz="0" w:space="0" w:color="auto"/>
            <w:right w:val="none" w:sz="0" w:space="0" w:color="auto"/>
          </w:divBdr>
        </w:div>
        <w:div w:id="451944637">
          <w:marLeft w:val="547"/>
          <w:marRight w:val="0"/>
          <w:marTop w:val="0"/>
          <w:marBottom w:val="120"/>
          <w:divBdr>
            <w:top w:val="none" w:sz="0" w:space="0" w:color="auto"/>
            <w:left w:val="none" w:sz="0" w:space="0" w:color="auto"/>
            <w:bottom w:val="none" w:sz="0" w:space="0" w:color="auto"/>
            <w:right w:val="none" w:sz="0" w:space="0" w:color="auto"/>
          </w:divBdr>
        </w:div>
        <w:div w:id="666983586">
          <w:marLeft w:val="547"/>
          <w:marRight w:val="0"/>
          <w:marTop w:val="0"/>
          <w:marBottom w:val="120"/>
          <w:divBdr>
            <w:top w:val="none" w:sz="0" w:space="0" w:color="auto"/>
            <w:left w:val="none" w:sz="0" w:space="0" w:color="auto"/>
            <w:bottom w:val="none" w:sz="0" w:space="0" w:color="auto"/>
            <w:right w:val="none" w:sz="0" w:space="0" w:color="auto"/>
          </w:divBdr>
        </w:div>
      </w:divsChild>
    </w:div>
    <w:div w:id="1338769446">
      <w:bodyDiv w:val="1"/>
      <w:marLeft w:val="0"/>
      <w:marRight w:val="0"/>
      <w:marTop w:val="0"/>
      <w:marBottom w:val="0"/>
      <w:divBdr>
        <w:top w:val="none" w:sz="0" w:space="0" w:color="auto"/>
        <w:left w:val="none" w:sz="0" w:space="0" w:color="auto"/>
        <w:bottom w:val="none" w:sz="0" w:space="0" w:color="auto"/>
        <w:right w:val="none" w:sz="0" w:space="0" w:color="auto"/>
      </w:divBdr>
      <w:divsChild>
        <w:div w:id="1636570038">
          <w:marLeft w:val="187"/>
          <w:marRight w:val="0"/>
          <w:marTop w:val="120"/>
          <w:marBottom w:val="120"/>
          <w:divBdr>
            <w:top w:val="none" w:sz="0" w:space="0" w:color="auto"/>
            <w:left w:val="none" w:sz="0" w:space="0" w:color="auto"/>
            <w:bottom w:val="none" w:sz="0" w:space="0" w:color="auto"/>
            <w:right w:val="none" w:sz="0" w:space="0" w:color="auto"/>
          </w:divBdr>
        </w:div>
        <w:div w:id="1911184974">
          <w:marLeft w:val="187"/>
          <w:marRight w:val="0"/>
          <w:marTop w:val="120"/>
          <w:marBottom w:val="120"/>
          <w:divBdr>
            <w:top w:val="none" w:sz="0" w:space="0" w:color="auto"/>
            <w:left w:val="none" w:sz="0" w:space="0" w:color="auto"/>
            <w:bottom w:val="none" w:sz="0" w:space="0" w:color="auto"/>
            <w:right w:val="none" w:sz="0" w:space="0" w:color="auto"/>
          </w:divBdr>
        </w:div>
        <w:div w:id="1781560841">
          <w:marLeft w:val="187"/>
          <w:marRight w:val="0"/>
          <w:marTop w:val="120"/>
          <w:marBottom w:val="120"/>
          <w:divBdr>
            <w:top w:val="none" w:sz="0" w:space="0" w:color="auto"/>
            <w:left w:val="none" w:sz="0" w:space="0" w:color="auto"/>
            <w:bottom w:val="none" w:sz="0" w:space="0" w:color="auto"/>
            <w:right w:val="none" w:sz="0" w:space="0" w:color="auto"/>
          </w:divBdr>
        </w:div>
        <w:div w:id="781264637">
          <w:marLeft w:val="187"/>
          <w:marRight w:val="0"/>
          <w:marTop w:val="120"/>
          <w:marBottom w:val="120"/>
          <w:divBdr>
            <w:top w:val="none" w:sz="0" w:space="0" w:color="auto"/>
            <w:left w:val="none" w:sz="0" w:space="0" w:color="auto"/>
            <w:bottom w:val="none" w:sz="0" w:space="0" w:color="auto"/>
            <w:right w:val="none" w:sz="0" w:space="0" w:color="auto"/>
          </w:divBdr>
        </w:div>
        <w:div w:id="165635241">
          <w:marLeft w:val="187"/>
          <w:marRight w:val="0"/>
          <w:marTop w:val="120"/>
          <w:marBottom w:val="120"/>
          <w:divBdr>
            <w:top w:val="none" w:sz="0" w:space="0" w:color="auto"/>
            <w:left w:val="none" w:sz="0" w:space="0" w:color="auto"/>
            <w:bottom w:val="none" w:sz="0" w:space="0" w:color="auto"/>
            <w:right w:val="none" w:sz="0" w:space="0" w:color="auto"/>
          </w:divBdr>
        </w:div>
        <w:div w:id="230579335">
          <w:marLeft w:val="187"/>
          <w:marRight w:val="0"/>
          <w:marTop w:val="120"/>
          <w:marBottom w:val="120"/>
          <w:divBdr>
            <w:top w:val="none" w:sz="0" w:space="0" w:color="auto"/>
            <w:left w:val="none" w:sz="0" w:space="0" w:color="auto"/>
            <w:bottom w:val="none" w:sz="0" w:space="0" w:color="auto"/>
            <w:right w:val="none" w:sz="0" w:space="0" w:color="auto"/>
          </w:divBdr>
        </w:div>
      </w:divsChild>
    </w:div>
    <w:div w:id="1421633464">
      <w:bodyDiv w:val="1"/>
      <w:marLeft w:val="0"/>
      <w:marRight w:val="0"/>
      <w:marTop w:val="0"/>
      <w:marBottom w:val="0"/>
      <w:divBdr>
        <w:top w:val="none" w:sz="0" w:space="0" w:color="auto"/>
        <w:left w:val="none" w:sz="0" w:space="0" w:color="auto"/>
        <w:bottom w:val="none" w:sz="0" w:space="0" w:color="auto"/>
        <w:right w:val="none" w:sz="0" w:space="0" w:color="auto"/>
      </w:divBdr>
      <w:divsChild>
        <w:div w:id="356395878">
          <w:blockQuote w:val="1"/>
          <w:marLeft w:val="450"/>
          <w:marRight w:val="450"/>
          <w:marTop w:val="360"/>
          <w:marBottom w:val="360"/>
          <w:divBdr>
            <w:top w:val="none" w:sz="0" w:space="0" w:color="auto"/>
            <w:left w:val="none" w:sz="0" w:space="0" w:color="auto"/>
            <w:bottom w:val="none" w:sz="0" w:space="0" w:color="auto"/>
            <w:right w:val="none" w:sz="0" w:space="0" w:color="auto"/>
          </w:divBdr>
        </w:div>
        <w:div w:id="1806773940">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554195027">
      <w:bodyDiv w:val="1"/>
      <w:marLeft w:val="0"/>
      <w:marRight w:val="0"/>
      <w:marTop w:val="0"/>
      <w:marBottom w:val="0"/>
      <w:divBdr>
        <w:top w:val="none" w:sz="0" w:space="0" w:color="auto"/>
        <w:left w:val="none" w:sz="0" w:space="0" w:color="auto"/>
        <w:bottom w:val="none" w:sz="0" w:space="0" w:color="auto"/>
        <w:right w:val="none" w:sz="0" w:space="0" w:color="auto"/>
      </w:divBdr>
      <w:divsChild>
        <w:div w:id="2084375301">
          <w:marLeft w:val="216"/>
          <w:marRight w:val="0"/>
          <w:marTop w:val="120"/>
          <w:marBottom w:val="120"/>
          <w:divBdr>
            <w:top w:val="none" w:sz="0" w:space="0" w:color="auto"/>
            <w:left w:val="none" w:sz="0" w:space="0" w:color="auto"/>
            <w:bottom w:val="none" w:sz="0" w:space="0" w:color="auto"/>
            <w:right w:val="none" w:sz="0" w:space="0" w:color="auto"/>
          </w:divBdr>
        </w:div>
        <w:div w:id="2140686733">
          <w:marLeft w:val="216"/>
          <w:marRight w:val="0"/>
          <w:marTop w:val="120"/>
          <w:marBottom w:val="120"/>
          <w:divBdr>
            <w:top w:val="none" w:sz="0" w:space="0" w:color="auto"/>
            <w:left w:val="none" w:sz="0" w:space="0" w:color="auto"/>
            <w:bottom w:val="none" w:sz="0" w:space="0" w:color="auto"/>
            <w:right w:val="none" w:sz="0" w:space="0" w:color="auto"/>
          </w:divBdr>
        </w:div>
        <w:div w:id="191459953">
          <w:marLeft w:val="216"/>
          <w:marRight w:val="0"/>
          <w:marTop w:val="120"/>
          <w:marBottom w:val="120"/>
          <w:divBdr>
            <w:top w:val="none" w:sz="0" w:space="0" w:color="auto"/>
            <w:left w:val="none" w:sz="0" w:space="0" w:color="auto"/>
            <w:bottom w:val="none" w:sz="0" w:space="0" w:color="auto"/>
            <w:right w:val="none" w:sz="0" w:space="0" w:color="auto"/>
          </w:divBdr>
        </w:div>
        <w:div w:id="2037805383">
          <w:marLeft w:val="216"/>
          <w:marRight w:val="0"/>
          <w:marTop w:val="120"/>
          <w:marBottom w:val="120"/>
          <w:divBdr>
            <w:top w:val="none" w:sz="0" w:space="0" w:color="auto"/>
            <w:left w:val="none" w:sz="0" w:space="0" w:color="auto"/>
            <w:bottom w:val="none" w:sz="0" w:space="0" w:color="auto"/>
            <w:right w:val="none" w:sz="0" w:space="0" w:color="auto"/>
          </w:divBdr>
        </w:div>
      </w:divsChild>
    </w:div>
    <w:div w:id="1567103488">
      <w:bodyDiv w:val="1"/>
      <w:marLeft w:val="0"/>
      <w:marRight w:val="0"/>
      <w:marTop w:val="0"/>
      <w:marBottom w:val="0"/>
      <w:divBdr>
        <w:top w:val="none" w:sz="0" w:space="0" w:color="auto"/>
        <w:left w:val="none" w:sz="0" w:space="0" w:color="auto"/>
        <w:bottom w:val="none" w:sz="0" w:space="0" w:color="auto"/>
        <w:right w:val="none" w:sz="0" w:space="0" w:color="auto"/>
      </w:divBdr>
      <w:divsChild>
        <w:div w:id="82379290">
          <w:marLeft w:val="547"/>
          <w:marRight w:val="0"/>
          <w:marTop w:val="96"/>
          <w:marBottom w:val="0"/>
          <w:divBdr>
            <w:top w:val="none" w:sz="0" w:space="0" w:color="auto"/>
            <w:left w:val="none" w:sz="0" w:space="0" w:color="auto"/>
            <w:bottom w:val="none" w:sz="0" w:space="0" w:color="auto"/>
            <w:right w:val="none" w:sz="0" w:space="0" w:color="auto"/>
          </w:divBdr>
        </w:div>
        <w:div w:id="101923599">
          <w:marLeft w:val="547"/>
          <w:marRight w:val="0"/>
          <w:marTop w:val="96"/>
          <w:marBottom w:val="0"/>
          <w:divBdr>
            <w:top w:val="none" w:sz="0" w:space="0" w:color="auto"/>
            <w:left w:val="none" w:sz="0" w:space="0" w:color="auto"/>
            <w:bottom w:val="none" w:sz="0" w:space="0" w:color="auto"/>
            <w:right w:val="none" w:sz="0" w:space="0" w:color="auto"/>
          </w:divBdr>
        </w:div>
        <w:div w:id="107165115">
          <w:marLeft w:val="547"/>
          <w:marRight w:val="0"/>
          <w:marTop w:val="96"/>
          <w:marBottom w:val="0"/>
          <w:divBdr>
            <w:top w:val="none" w:sz="0" w:space="0" w:color="auto"/>
            <w:left w:val="none" w:sz="0" w:space="0" w:color="auto"/>
            <w:bottom w:val="none" w:sz="0" w:space="0" w:color="auto"/>
            <w:right w:val="none" w:sz="0" w:space="0" w:color="auto"/>
          </w:divBdr>
        </w:div>
        <w:div w:id="340862255">
          <w:marLeft w:val="547"/>
          <w:marRight w:val="0"/>
          <w:marTop w:val="96"/>
          <w:marBottom w:val="0"/>
          <w:divBdr>
            <w:top w:val="none" w:sz="0" w:space="0" w:color="auto"/>
            <w:left w:val="none" w:sz="0" w:space="0" w:color="auto"/>
            <w:bottom w:val="none" w:sz="0" w:space="0" w:color="auto"/>
            <w:right w:val="none" w:sz="0" w:space="0" w:color="auto"/>
          </w:divBdr>
        </w:div>
        <w:div w:id="187639977">
          <w:marLeft w:val="547"/>
          <w:marRight w:val="0"/>
          <w:marTop w:val="96"/>
          <w:marBottom w:val="0"/>
          <w:divBdr>
            <w:top w:val="none" w:sz="0" w:space="0" w:color="auto"/>
            <w:left w:val="none" w:sz="0" w:space="0" w:color="auto"/>
            <w:bottom w:val="none" w:sz="0" w:space="0" w:color="auto"/>
            <w:right w:val="none" w:sz="0" w:space="0" w:color="auto"/>
          </w:divBdr>
        </w:div>
      </w:divsChild>
    </w:div>
    <w:div w:id="1633436721">
      <w:bodyDiv w:val="1"/>
      <w:marLeft w:val="0"/>
      <w:marRight w:val="0"/>
      <w:marTop w:val="0"/>
      <w:marBottom w:val="0"/>
      <w:divBdr>
        <w:top w:val="none" w:sz="0" w:space="0" w:color="auto"/>
        <w:left w:val="none" w:sz="0" w:space="0" w:color="auto"/>
        <w:bottom w:val="none" w:sz="0" w:space="0" w:color="auto"/>
        <w:right w:val="none" w:sz="0" w:space="0" w:color="auto"/>
      </w:divBdr>
      <w:divsChild>
        <w:div w:id="36244546">
          <w:marLeft w:val="216"/>
          <w:marRight w:val="0"/>
          <w:marTop w:val="120"/>
          <w:marBottom w:val="120"/>
          <w:divBdr>
            <w:top w:val="none" w:sz="0" w:space="0" w:color="auto"/>
            <w:left w:val="none" w:sz="0" w:space="0" w:color="auto"/>
            <w:bottom w:val="none" w:sz="0" w:space="0" w:color="auto"/>
            <w:right w:val="none" w:sz="0" w:space="0" w:color="auto"/>
          </w:divBdr>
        </w:div>
        <w:div w:id="890730890">
          <w:marLeft w:val="216"/>
          <w:marRight w:val="0"/>
          <w:marTop w:val="120"/>
          <w:marBottom w:val="120"/>
          <w:divBdr>
            <w:top w:val="none" w:sz="0" w:space="0" w:color="auto"/>
            <w:left w:val="none" w:sz="0" w:space="0" w:color="auto"/>
            <w:bottom w:val="none" w:sz="0" w:space="0" w:color="auto"/>
            <w:right w:val="none" w:sz="0" w:space="0" w:color="auto"/>
          </w:divBdr>
        </w:div>
        <w:div w:id="1431706073">
          <w:marLeft w:val="216"/>
          <w:marRight w:val="0"/>
          <w:marTop w:val="120"/>
          <w:marBottom w:val="120"/>
          <w:divBdr>
            <w:top w:val="none" w:sz="0" w:space="0" w:color="auto"/>
            <w:left w:val="none" w:sz="0" w:space="0" w:color="auto"/>
            <w:bottom w:val="none" w:sz="0" w:space="0" w:color="auto"/>
            <w:right w:val="none" w:sz="0" w:space="0" w:color="auto"/>
          </w:divBdr>
        </w:div>
        <w:div w:id="1638222519">
          <w:marLeft w:val="216"/>
          <w:marRight w:val="0"/>
          <w:marTop w:val="120"/>
          <w:marBottom w:val="120"/>
          <w:divBdr>
            <w:top w:val="none" w:sz="0" w:space="0" w:color="auto"/>
            <w:left w:val="none" w:sz="0" w:space="0" w:color="auto"/>
            <w:bottom w:val="none" w:sz="0" w:space="0" w:color="auto"/>
            <w:right w:val="none" w:sz="0" w:space="0" w:color="auto"/>
          </w:divBdr>
        </w:div>
        <w:div w:id="40056957">
          <w:marLeft w:val="216"/>
          <w:marRight w:val="0"/>
          <w:marTop w:val="120"/>
          <w:marBottom w:val="120"/>
          <w:divBdr>
            <w:top w:val="none" w:sz="0" w:space="0" w:color="auto"/>
            <w:left w:val="none" w:sz="0" w:space="0" w:color="auto"/>
            <w:bottom w:val="none" w:sz="0" w:space="0" w:color="auto"/>
            <w:right w:val="none" w:sz="0" w:space="0" w:color="auto"/>
          </w:divBdr>
        </w:div>
        <w:div w:id="1310480579">
          <w:marLeft w:val="216"/>
          <w:marRight w:val="0"/>
          <w:marTop w:val="120"/>
          <w:marBottom w:val="120"/>
          <w:divBdr>
            <w:top w:val="none" w:sz="0" w:space="0" w:color="auto"/>
            <w:left w:val="none" w:sz="0" w:space="0" w:color="auto"/>
            <w:bottom w:val="none" w:sz="0" w:space="0" w:color="auto"/>
            <w:right w:val="none" w:sz="0" w:space="0" w:color="auto"/>
          </w:divBdr>
        </w:div>
      </w:divsChild>
    </w:div>
    <w:div w:id="1651520489">
      <w:bodyDiv w:val="1"/>
      <w:marLeft w:val="0"/>
      <w:marRight w:val="0"/>
      <w:marTop w:val="0"/>
      <w:marBottom w:val="0"/>
      <w:divBdr>
        <w:top w:val="none" w:sz="0" w:space="0" w:color="auto"/>
        <w:left w:val="none" w:sz="0" w:space="0" w:color="auto"/>
        <w:bottom w:val="none" w:sz="0" w:space="0" w:color="auto"/>
        <w:right w:val="none" w:sz="0" w:space="0" w:color="auto"/>
      </w:divBdr>
      <w:divsChild>
        <w:div w:id="523179847">
          <w:marLeft w:val="547"/>
          <w:marRight w:val="0"/>
          <w:marTop w:val="0"/>
          <w:marBottom w:val="120"/>
          <w:divBdr>
            <w:top w:val="none" w:sz="0" w:space="0" w:color="auto"/>
            <w:left w:val="none" w:sz="0" w:space="0" w:color="auto"/>
            <w:bottom w:val="none" w:sz="0" w:space="0" w:color="auto"/>
            <w:right w:val="none" w:sz="0" w:space="0" w:color="auto"/>
          </w:divBdr>
        </w:div>
        <w:div w:id="1900051268">
          <w:marLeft w:val="547"/>
          <w:marRight w:val="0"/>
          <w:marTop w:val="0"/>
          <w:marBottom w:val="120"/>
          <w:divBdr>
            <w:top w:val="none" w:sz="0" w:space="0" w:color="auto"/>
            <w:left w:val="none" w:sz="0" w:space="0" w:color="auto"/>
            <w:bottom w:val="none" w:sz="0" w:space="0" w:color="auto"/>
            <w:right w:val="none" w:sz="0" w:space="0" w:color="auto"/>
          </w:divBdr>
        </w:div>
        <w:div w:id="360129554">
          <w:marLeft w:val="547"/>
          <w:marRight w:val="0"/>
          <w:marTop w:val="0"/>
          <w:marBottom w:val="120"/>
          <w:divBdr>
            <w:top w:val="none" w:sz="0" w:space="0" w:color="auto"/>
            <w:left w:val="none" w:sz="0" w:space="0" w:color="auto"/>
            <w:bottom w:val="none" w:sz="0" w:space="0" w:color="auto"/>
            <w:right w:val="none" w:sz="0" w:space="0" w:color="auto"/>
          </w:divBdr>
        </w:div>
      </w:divsChild>
    </w:div>
    <w:div w:id="1689674658">
      <w:bodyDiv w:val="1"/>
      <w:marLeft w:val="0"/>
      <w:marRight w:val="0"/>
      <w:marTop w:val="0"/>
      <w:marBottom w:val="0"/>
      <w:divBdr>
        <w:top w:val="none" w:sz="0" w:space="0" w:color="auto"/>
        <w:left w:val="none" w:sz="0" w:space="0" w:color="auto"/>
        <w:bottom w:val="none" w:sz="0" w:space="0" w:color="auto"/>
        <w:right w:val="none" w:sz="0" w:space="0" w:color="auto"/>
      </w:divBdr>
      <w:divsChild>
        <w:div w:id="780075287">
          <w:marLeft w:val="360"/>
          <w:marRight w:val="0"/>
          <w:marTop w:val="120"/>
          <w:marBottom w:val="120"/>
          <w:divBdr>
            <w:top w:val="none" w:sz="0" w:space="0" w:color="auto"/>
            <w:left w:val="none" w:sz="0" w:space="0" w:color="auto"/>
            <w:bottom w:val="none" w:sz="0" w:space="0" w:color="auto"/>
            <w:right w:val="none" w:sz="0" w:space="0" w:color="auto"/>
          </w:divBdr>
        </w:div>
        <w:div w:id="533232755">
          <w:marLeft w:val="360"/>
          <w:marRight w:val="0"/>
          <w:marTop w:val="120"/>
          <w:marBottom w:val="120"/>
          <w:divBdr>
            <w:top w:val="none" w:sz="0" w:space="0" w:color="auto"/>
            <w:left w:val="none" w:sz="0" w:space="0" w:color="auto"/>
            <w:bottom w:val="none" w:sz="0" w:space="0" w:color="auto"/>
            <w:right w:val="none" w:sz="0" w:space="0" w:color="auto"/>
          </w:divBdr>
        </w:div>
      </w:divsChild>
    </w:div>
    <w:div w:id="1705597627">
      <w:bodyDiv w:val="1"/>
      <w:marLeft w:val="0"/>
      <w:marRight w:val="0"/>
      <w:marTop w:val="0"/>
      <w:marBottom w:val="0"/>
      <w:divBdr>
        <w:top w:val="none" w:sz="0" w:space="0" w:color="auto"/>
        <w:left w:val="none" w:sz="0" w:space="0" w:color="auto"/>
        <w:bottom w:val="none" w:sz="0" w:space="0" w:color="auto"/>
        <w:right w:val="none" w:sz="0" w:space="0" w:color="auto"/>
      </w:divBdr>
      <w:divsChild>
        <w:div w:id="851264339">
          <w:marLeft w:val="216"/>
          <w:marRight w:val="0"/>
          <w:marTop w:val="120"/>
          <w:marBottom w:val="120"/>
          <w:divBdr>
            <w:top w:val="none" w:sz="0" w:space="0" w:color="auto"/>
            <w:left w:val="none" w:sz="0" w:space="0" w:color="auto"/>
            <w:bottom w:val="none" w:sz="0" w:space="0" w:color="auto"/>
            <w:right w:val="none" w:sz="0" w:space="0" w:color="auto"/>
          </w:divBdr>
        </w:div>
        <w:div w:id="1172574332">
          <w:marLeft w:val="216"/>
          <w:marRight w:val="0"/>
          <w:marTop w:val="120"/>
          <w:marBottom w:val="120"/>
          <w:divBdr>
            <w:top w:val="none" w:sz="0" w:space="0" w:color="auto"/>
            <w:left w:val="none" w:sz="0" w:space="0" w:color="auto"/>
            <w:bottom w:val="none" w:sz="0" w:space="0" w:color="auto"/>
            <w:right w:val="none" w:sz="0" w:space="0" w:color="auto"/>
          </w:divBdr>
        </w:div>
        <w:div w:id="367994681">
          <w:marLeft w:val="216"/>
          <w:marRight w:val="0"/>
          <w:marTop w:val="120"/>
          <w:marBottom w:val="120"/>
          <w:divBdr>
            <w:top w:val="none" w:sz="0" w:space="0" w:color="auto"/>
            <w:left w:val="none" w:sz="0" w:space="0" w:color="auto"/>
            <w:bottom w:val="none" w:sz="0" w:space="0" w:color="auto"/>
            <w:right w:val="none" w:sz="0" w:space="0" w:color="auto"/>
          </w:divBdr>
        </w:div>
        <w:div w:id="575552112">
          <w:marLeft w:val="216"/>
          <w:marRight w:val="0"/>
          <w:marTop w:val="120"/>
          <w:marBottom w:val="120"/>
          <w:divBdr>
            <w:top w:val="none" w:sz="0" w:space="0" w:color="auto"/>
            <w:left w:val="none" w:sz="0" w:space="0" w:color="auto"/>
            <w:bottom w:val="none" w:sz="0" w:space="0" w:color="auto"/>
            <w:right w:val="none" w:sz="0" w:space="0" w:color="auto"/>
          </w:divBdr>
        </w:div>
        <w:div w:id="2139831813">
          <w:marLeft w:val="216"/>
          <w:marRight w:val="0"/>
          <w:marTop w:val="120"/>
          <w:marBottom w:val="120"/>
          <w:divBdr>
            <w:top w:val="none" w:sz="0" w:space="0" w:color="auto"/>
            <w:left w:val="none" w:sz="0" w:space="0" w:color="auto"/>
            <w:bottom w:val="none" w:sz="0" w:space="0" w:color="auto"/>
            <w:right w:val="none" w:sz="0" w:space="0" w:color="auto"/>
          </w:divBdr>
        </w:div>
      </w:divsChild>
    </w:div>
    <w:div w:id="1766883291">
      <w:bodyDiv w:val="1"/>
      <w:marLeft w:val="0"/>
      <w:marRight w:val="0"/>
      <w:marTop w:val="0"/>
      <w:marBottom w:val="0"/>
      <w:divBdr>
        <w:top w:val="none" w:sz="0" w:space="0" w:color="auto"/>
        <w:left w:val="none" w:sz="0" w:space="0" w:color="auto"/>
        <w:bottom w:val="none" w:sz="0" w:space="0" w:color="auto"/>
        <w:right w:val="none" w:sz="0" w:space="0" w:color="auto"/>
      </w:divBdr>
      <w:divsChild>
        <w:div w:id="1872301311">
          <w:marLeft w:val="360"/>
          <w:marRight w:val="0"/>
          <w:marTop w:val="120"/>
          <w:marBottom w:val="120"/>
          <w:divBdr>
            <w:top w:val="none" w:sz="0" w:space="0" w:color="auto"/>
            <w:left w:val="none" w:sz="0" w:space="0" w:color="auto"/>
            <w:bottom w:val="none" w:sz="0" w:space="0" w:color="auto"/>
            <w:right w:val="none" w:sz="0" w:space="0" w:color="auto"/>
          </w:divBdr>
        </w:div>
        <w:div w:id="517545140">
          <w:marLeft w:val="360"/>
          <w:marRight w:val="0"/>
          <w:marTop w:val="120"/>
          <w:marBottom w:val="120"/>
          <w:divBdr>
            <w:top w:val="none" w:sz="0" w:space="0" w:color="auto"/>
            <w:left w:val="none" w:sz="0" w:space="0" w:color="auto"/>
            <w:bottom w:val="none" w:sz="0" w:space="0" w:color="auto"/>
            <w:right w:val="none" w:sz="0" w:space="0" w:color="auto"/>
          </w:divBdr>
        </w:div>
        <w:div w:id="820198165">
          <w:marLeft w:val="360"/>
          <w:marRight w:val="0"/>
          <w:marTop w:val="120"/>
          <w:marBottom w:val="120"/>
          <w:divBdr>
            <w:top w:val="none" w:sz="0" w:space="0" w:color="auto"/>
            <w:left w:val="none" w:sz="0" w:space="0" w:color="auto"/>
            <w:bottom w:val="none" w:sz="0" w:space="0" w:color="auto"/>
            <w:right w:val="none" w:sz="0" w:space="0" w:color="auto"/>
          </w:divBdr>
        </w:div>
        <w:div w:id="1093668671">
          <w:marLeft w:val="360"/>
          <w:marRight w:val="0"/>
          <w:marTop w:val="120"/>
          <w:marBottom w:val="120"/>
          <w:divBdr>
            <w:top w:val="none" w:sz="0" w:space="0" w:color="auto"/>
            <w:left w:val="none" w:sz="0" w:space="0" w:color="auto"/>
            <w:bottom w:val="none" w:sz="0" w:space="0" w:color="auto"/>
            <w:right w:val="none" w:sz="0" w:space="0" w:color="auto"/>
          </w:divBdr>
        </w:div>
      </w:divsChild>
    </w:div>
    <w:div w:id="1787653344">
      <w:bodyDiv w:val="1"/>
      <w:marLeft w:val="0"/>
      <w:marRight w:val="0"/>
      <w:marTop w:val="0"/>
      <w:marBottom w:val="0"/>
      <w:divBdr>
        <w:top w:val="none" w:sz="0" w:space="0" w:color="auto"/>
        <w:left w:val="none" w:sz="0" w:space="0" w:color="auto"/>
        <w:bottom w:val="none" w:sz="0" w:space="0" w:color="auto"/>
        <w:right w:val="none" w:sz="0" w:space="0" w:color="auto"/>
      </w:divBdr>
      <w:divsChild>
        <w:div w:id="296106001">
          <w:marLeft w:val="0"/>
          <w:marRight w:val="0"/>
          <w:marTop w:val="0"/>
          <w:marBottom w:val="0"/>
          <w:divBdr>
            <w:top w:val="none" w:sz="0" w:space="0" w:color="auto"/>
            <w:left w:val="none" w:sz="0" w:space="0" w:color="auto"/>
            <w:bottom w:val="none" w:sz="0" w:space="0" w:color="auto"/>
            <w:right w:val="none" w:sz="0" w:space="0" w:color="auto"/>
          </w:divBdr>
          <w:divsChild>
            <w:div w:id="1526013921">
              <w:marLeft w:val="0"/>
              <w:marRight w:val="0"/>
              <w:marTop w:val="0"/>
              <w:marBottom w:val="0"/>
              <w:divBdr>
                <w:top w:val="none" w:sz="0" w:space="0" w:color="auto"/>
                <w:left w:val="none" w:sz="0" w:space="0" w:color="auto"/>
                <w:bottom w:val="none" w:sz="0" w:space="0" w:color="auto"/>
                <w:right w:val="none" w:sz="0" w:space="0" w:color="auto"/>
              </w:divBdr>
              <w:divsChild>
                <w:div w:id="220336408">
                  <w:marLeft w:val="0"/>
                  <w:marRight w:val="0"/>
                  <w:marTop w:val="0"/>
                  <w:marBottom w:val="0"/>
                  <w:divBdr>
                    <w:top w:val="none" w:sz="0" w:space="0" w:color="auto"/>
                    <w:left w:val="none" w:sz="0" w:space="0" w:color="auto"/>
                    <w:bottom w:val="none" w:sz="0" w:space="0" w:color="auto"/>
                    <w:right w:val="none" w:sz="0" w:space="0" w:color="auto"/>
                  </w:divBdr>
                  <w:divsChild>
                    <w:div w:id="2084645501">
                      <w:marLeft w:val="0"/>
                      <w:marRight w:val="0"/>
                      <w:marTop w:val="0"/>
                      <w:marBottom w:val="0"/>
                      <w:divBdr>
                        <w:top w:val="none" w:sz="0" w:space="0" w:color="auto"/>
                        <w:left w:val="none" w:sz="0" w:space="0" w:color="auto"/>
                        <w:bottom w:val="none" w:sz="0" w:space="0" w:color="auto"/>
                        <w:right w:val="none" w:sz="0" w:space="0" w:color="auto"/>
                      </w:divBdr>
                      <w:divsChild>
                        <w:div w:id="1474833584">
                          <w:marLeft w:val="0"/>
                          <w:marRight w:val="0"/>
                          <w:marTop w:val="0"/>
                          <w:marBottom w:val="0"/>
                          <w:divBdr>
                            <w:top w:val="none" w:sz="0" w:space="0" w:color="auto"/>
                            <w:left w:val="none" w:sz="0" w:space="0" w:color="auto"/>
                            <w:bottom w:val="none" w:sz="0" w:space="0" w:color="auto"/>
                            <w:right w:val="none" w:sz="0" w:space="0" w:color="auto"/>
                          </w:divBdr>
                          <w:divsChild>
                            <w:div w:id="1729919711">
                              <w:marLeft w:val="0"/>
                              <w:marRight w:val="0"/>
                              <w:marTop w:val="0"/>
                              <w:marBottom w:val="0"/>
                              <w:divBdr>
                                <w:top w:val="none" w:sz="0" w:space="0" w:color="auto"/>
                                <w:left w:val="none" w:sz="0" w:space="0" w:color="auto"/>
                                <w:bottom w:val="none" w:sz="0" w:space="0" w:color="auto"/>
                                <w:right w:val="none" w:sz="0" w:space="0" w:color="auto"/>
                              </w:divBdr>
                              <w:divsChild>
                                <w:div w:id="1850631711">
                                  <w:marLeft w:val="0"/>
                                  <w:marRight w:val="0"/>
                                  <w:marTop w:val="0"/>
                                  <w:marBottom w:val="0"/>
                                  <w:divBdr>
                                    <w:top w:val="none" w:sz="0" w:space="0" w:color="auto"/>
                                    <w:left w:val="none" w:sz="0" w:space="0" w:color="auto"/>
                                    <w:bottom w:val="none" w:sz="0" w:space="0" w:color="auto"/>
                                    <w:right w:val="none" w:sz="0" w:space="0" w:color="auto"/>
                                  </w:divBdr>
                                  <w:divsChild>
                                    <w:div w:id="1350135942">
                                      <w:marLeft w:val="0"/>
                                      <w:marRight w:val="0"/>
                                      <w:marTop w:val="0"/>
                                      <w:marBottom w:val="0"/>
                                      <w:divBdr>
                                        <w:top w:val="none" w:sz="0" w:space="0" w:color="auto"/>
                                        <w:left w:val="none" w:sz="0" w:space="0" w:color="auto"/>
                                        <w:bottom w:val="none" w:sz="0" w:space="0" w:color="auto"/>
                                        <w:right w:val="none" w:sz="0" w:space="0" w:color="auto"/>
                                      </w:divBdr>
                                      <w:divsChild>
                                        <w:div w:id="356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787592">
      <w:bodyDiv w:val="1"/>
      <w:marLeft w:val="0"/>
      <w:marRight w:val="0"/>
      <w:marTop w:val="0"/>
      <w:marBottom w:val="0"/>
      <w:divBdr>
        <w:top w:val="none" w:sz="0" w:space="0" w:color="auto"/>
        <w:left w:val="none" w:sz="0" w:space="0" w:color="auto"/>
        <w:bottom w:val="none" w:sz="0" w:space="0" w:color="auto"/>
        <w:right w:val="none" w:sz="0" w:space="0" w:color="auto"/>
      </w:divBdr>
      <w:divsChild>
        <w:div w:id="296568462">
          <w:marLeft w:val="547"/>
          <w:marRight w:val="0"/>
          <w:marTop w:val="96"/>
          <w:marBottom w:val="0"/>
          <w:divBdr>
            <w:top w:val="none" w:sz="0" w:space="0" w:color="auto"/>
            <w:left w:val="none" w:sz="0" w:space="0" w:color="auto"/>
            <w:bottom w:val="none" w:sz="0" w:space="0" w:color="auto"/>
            <w:right w:val="none" w:sz="0" w:space="0" w:color="auto"/>
          </w:divBdr>
        </w:div>
        <w:div w:id="1565213354">
          <w:marLeft w:val="547"/>
          <w:marRight w:val="0"/>
          <w:marTop w:val="96"/>
          <w:marBottom w:val="0"/>
          <w:divBdr>
            <w:top w:val="none" w:sz="0" w:space="0" w:color="auto"/>
            <w:left w:val="none" w:sz="0" w:space="0" w:color="auto"/>
            <w:bottom w:val="none" w:sz="0" w:space="0" w:color="auto"/>
            <w:right w:val="none" w:sz="0" w:space="0" w:color="auto"/>
          </w:divBdr>
        </w:div>
        <w:div w:id="2010912592">
          <w:marLeft w:val="547"/>
          <w:marRight w:val="0"/>
          <w:marTop w:val="96"/>
          <w:marBottom w:val="0"/>
          <w:divBdr>
            <w:top w:val="none" w:sz="0" w:space="0" w:color="auto"/>
            <w:left w:val="none" w:sz="0" w:space="0" w:color="auto"/>
            <w:bottom w:val="none" w:sz="0" w:space="0" w:color="auto"/>
            <w:right w:val="none" w:sz="0" w:space="0" w:color="auto"/>
          </w:divBdr>
        </w:div>
        <w:div w:id="39214093">
          <w:marLeft w:val="547"/>
          <w:marRight w:val="0"/>
          <w:marTop w:val="96"/>
          <w:marBottom w:val="0"/>
          <w:divBdr>
            <w:top w:val="none" w:sz="0" w:space="0" w:color="auto"/>
            <w:left w:val="none" w:sz="0" w:space="0" w:color="auto"/>
            <w:bottom w:val="none" w:sz="0" w:space="0" w:color="auto"/>
            <w:right w:val="none" w:sz="0" w:space="0" w:color="auto"/>
          </w:divBdr>
        </w:div>
        <w:div w:id="1325551380">
          <w:marLeft w:val="547"/>
          <w:marRight w:val="0"/>
          <w:marTop w:val="96"/>
          <w:marBottom w:val="0"/>
          <w:divBdr>
            <w:top w:val="none" w:sz="0" w:space="0" w:color="auto"/>
            <w:left w:val="none" w:sz="0" w:space="0" w:color="auto"/>
            <w:bottom w:val="none" w:sz="0" w:space="0" w:color="auto"/>
            <w:right w:val="none" w:sz="0" w:space="0" w:color="auto"/>
          </w:divBdr>
        </w:div>
        <w:div w:id="921330254">
          <w:marLeft w:val="547"/>
          <w:marRight w:val="0"/>
          <w:marTop w:val="96"/>
          <w:marBottom w:val="0"/>
          <w:divBdr>
            <w:top w:val="none" w:sz="0" w:space="0" w:color="auto"/>
            <w:left w:val="none" w:sz="0" w:space="0" w:color="auto"/>
            <w:bottom w:val="none" w:sz="0" w:space="0" w:color="auto"/>
            <w:right w:val="none" w:sz="0" w:space="0" w:color="auto"/>
          </w:divBdr>
        </w:div>
        <w:div w:id="1670790715">
          <w:marLeft w:val="547"/>
          <w:marRight w:val="0"/>
          <w:marTop w:val="96"/>
          <w:marBottom w:val="0"/>
          <w:divBdr>
            <w:top w:val="none" w:sz="0" w:space="0" w:color="auto"/>
            <w:left w:val="none" w:sz="0" w:space="0" w:color="auto"/>
            <w:bottom w:val="none" w:sz="0" w:space="0" w:color="auto"/>
            <w:right w:val="none" w:sz="0" w:space="0" w:color="auto"/>
          </w:divBdr>
        </w:div>
      </w:divsChild>
    </w:div>
    <w:div w:id="1853639712">
      <w:bodyDiv w:val="1"/>
      <w:marLeft w:val="0"/>
      <w:marRight w:val="0"/>
      <w:marTop w:val="0"/>
      <w:marBottom w:val="0"/>
      <w:divBdr>
        <w:top w:val="none" w:sz="0" w:space="0" w:color="auto"/>
        <w:left w:val="none" w:sz="0" w:space="0" w:color="auto"/>
        <w:bottom w:val="none" w:sz="0" w:space="0" w:color="auto"/>
        <w:right w:val="none" w:sz="0" w:space="0" w:color="auto"/>
      </w:divBdr>
      <w:divsChild>
        <w:div w:id="1010059423">
          <w:marLeft w:val="360"/>
          <w:marRight w:val="0"/>
          <w:marTop w:val="120"/>
          <w:marBottom w:val="120"/>
          <w:divBdr>
            <w:top w:val="none" w:sz="0" w:space="0" w:color="auto"/>
            <w:left w:val="none" w:sz="0" w:space="0" w:color="auto"/>
            <w:bottom w:val="none" w:sz="0" w:space="0" w:color="auto"/>
            <w:right w:val="none" w:sz="0" w:space="0" w:color="auto"/>
          </w:divBdr>
        </w:div>
        <w:div w:id="1467159211">
          <w:marLeft w:val="360"/>
          <w:marRight w:val="0"/>
          <w:marTop w:val="120"/>
          <w:marBottom w:val="120"/>
          <w:divBdr>
            <w:top w:val="none" w:sz="0" w:space="0" w:color="auto"/>
            <w:left w:val="none" w:sz="0" w:space="0" w:color="auto"/>
            <w:bottom w:val="none" w:sz="0" w:space="0" w:color="auto"/>
            <w:right w:val="none" w:sz="0" w:space="0" w:color="auto"/>
          </w:divBdr>
        </w:div>
        <w:div w:id="198789221">
          <w:marLeft w:val="360"/>
          <w:marRight w:val="0"/>
          <w:marTop w:val="120"/>
          <w:marBottom w:val="120"/>
          <w:divBdr>
            <w:top w:val="none" w:sz="0" w:space="0" w:color="auto"/>
            <w:left w:val="none" w:sz="0" w:space="0" w:color="auto"/>
            <w:bottom w:val="none" w:sz="0" w:space="0" w:color="auto"/>
            <w:right w:val="none" w:sz="0" w:space="0" w:color="auto"/>
          </w:divBdr>
        </w:div>
        <w:div w:id="2086146379">
          <w:marLeft w:val="360"/>
          <w:marRight w:val="0"/>
          <w:marTop w:val="120"/>
          <w:marBottom w:val="120"/>
          <w:divBdr>
            <w:top w:val="none" w:sz="0" w:space="0" w:color="auto"/>
            <w:left w:val="none" w:sz="0" w:space="0" w:color="auto"/>
            <w:bottom w:val="none" w:sz="0" w:space="0" w:color="auto"/>
            <w:right w:val="none" w:sz="0" w:space="0" w:color="auto"/>
          </w:divBdr>
        </w:div>
      </w:divsChild>
    </w:div>
    <w:div w:id="1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725373259">
          <w:marLeft w:val="360"/>
          <w:marRight w:val="0"/>
          <w:marTop w:val="120"/>
          <w:marBottom w:val="120"/>
          <w:divBdr>
            <w:top w:val="none" w:sz="0" w:space="0" w:color="auto"/>
            <w:left w:val="none" w:sz="0" w:space="0" w:color="auto"/>
            <w:bottom w:val="none" w:sz="0" w:space="0" w:color="auto"/>
            <w:right w:val="none" w:sz="0" w:space="0" w:color="auto"/>
          </w:divBdr>
        </w:div>
        <w:div w:id="2011440434">
          <w:marLeft w:val="360"/>
          <w:marRight w:val="0"/>
          <w:marTop w:val="120"/>
          <w:marBottom w:val="120"/>
          <w:divBdr>
            <w:top w:val="none" w:sz="0" w:space="0" w:color="auto"/>
            <w:left w:val="none" w:sz="0" w:space="0" w:color="auto"/>
            <w:bottom w:val="none" w:sz="0" w:space="0" w:color="auto"/>
            <w:right w:val="none" w:sz="0" w:space="0" w:color="auto"/>
          </w:divBdr>
        </w:div>
        <w:div w:id="872691632">
          <w:marLeft w:val="360"/>
          <w:marRight w:val="0"/>
          <w:marTop w:val="120"/>
          <w:marBottom w:val="120"/>
          <w:divBdr>
            <w:top w:val="none" w:sz="0" w:space="0" w:color="auto"/>
            <w:left w:val="none" w:sz="0" w:space="0" w:color="auto"/>
            <w:bottom w:val="none" w:sz="0" w:space="0" w:color="auto"/>
            <w:right w:val="none" w:sz="0" w:space="0" w:color="auto"/>
          </w:divBdr>
        </w:div>
      </w:divsChild>
    </w:div>
    <w:div w:id="1978684824">
      <w:bodyDiv w:val="1"/>
      <w:marLeft w:val="0"/>
      <w:marRight w:val="0"/>
      <w:marTop w:val="0"/>
      <w:marBottom w:val="0"/>
      <w:divBdr>
        <w:top w:val="none" w:sz="0" w:space="0" w:color="auto"/>
        <w:left w:val="none" w:sz="0" w:space="0" w:color="auto"/>
        <w:bottom w:val="none" w:sz="0" w:space="0" w:color="auto"/>
        <w:right w:val="none" w:sz="0" w:space="0" w:color="auto"/>
      </w:divBdr>
      <w:divsChild>
        <w:div w:id="1868372482">
          <w:marLeft w:val="216"/>
          <w:marRight w:val="0"/>
          <w:marTop w:val="120"/>
          <w:marBottom w:val="120"/>
          <w:divBdr>
            <w:top w:val="none" w:sz="0" w:space="0" w:color="auto"/>
            <w:left w:val="none" w:sz="0" w:space="0" w:color="auto"/>
            <w:bottom w:val="none" w:sz="0" w:space="0" w:color="auto"/>
            <w:right w:val="none" w:sz="0" w:space="0" w:color="auto"/>
          </w:divBdr>
        </w:div>
        <w:div w:id="1561671968">
          <w:marLeft w:val="216"/>
          <w:marRight w:val="0"/>
          <w:marTop w:val="120"/>
          <w:marBottom w:val="120"/>
          <w:divBdr>
            <w:top w:val="none" w:sz="0" w:space="0" w:color="auto"/>
            <w:left w:val="none" w:sz="0" w:space="0" w:color="auto"/>
            <w:bottom w:val="none" w:sz="0" w:space="0" w:color="auto"/>
            <w:right w:val="none" w:sz="0" w:space="0" w:color="auto"/>
          </w:divBdr>
        </w:div>
        <w:div w:id="1101414746">
          <w:marLeft w:val="216"/>
          <w:marRight w:val="0"/>
          <w:marTop w:val="120"/>
          <w:marBottom w:val="120"/>
          <w:divBdr>
            <w:top w:val="none" w:sz="0" w:space="0" w:color="auto"/>
            <w:left w:val="none" w:sz="0" w:space="0" w:color="auto"/>
            <w:bottom w:val="none" w:sz="0" w:space="0" w:color="auto"/>
            <w:right w:val="none" w:sz="0" w:space="0" w:color="auto"/>
          </w:divBdr>
        </w:div>
        <w:div w:id="588782191">
          <w:marLeft w:val="216"/>
          <w:marRight w:val="0"/>
          <w:marTop w:val="120"/>
          <w:marBottom w:val="120"/>
          <w:divBdr>
            <w:top w:val="none" w:sz="0" w:space="0" w:color="auto"/>
            <w:left w:val="none" w:sz="0" w:space="0" w:color="auto"/>
            <w:bottom w:val="none" w:sz="0" w:space="0" w:color="auto"/>
            <w:right w:val="none" w:sz="0" w:space="0" w:color="auto"/>
          </w:divBdr>
        </w:div>
        <w:div w:id="1054742733">
          <w:marLeft w:val="216"/>
          <w:marRight w:val="0"/>
          <w:marTop w:val="120"/>
          <w:marBottom w:val="120"/>
          <w:divBdr>
            <w:top w:val="none" w:sz="0" w:space="0" w:color="auto"/>
            <w:left w:val="none" w:sz="0" w:space="0" w:color="auto"/>
            <w:bottom w:val="none" w:sz="0" w:space="0" w:color="auto"/>
            <w:right w:val="none" w:sz="0" w:space="0" w:color="auto"/>
          </w:divBdr>
        </w:div>
        <w:div w:id="1726876857">
          <w:marLeft w:val="216"/>
          <w:marRight w:val="0"/>
          <w:marTop w:val="120"/>
          <w:marBottom w:val="120"/>
          <w:divBdr>
            <w:top w:val="none" w:sz="0" w:space="0" w:color="auto"/>
            <w:left w:val="none" w:sz="0" w:space="0" w:color="auto"/>
            <w:bottom w:val="none" w:sz="0" w:space="0" w:color="auto"/>
            <w:right w:val="none" w:sz="0" w:space="0" w:color="auto"/>
          </w:divBdr>
        </w:div>
        <w:div w:id="1765421694">
          <w:marLeft w:val="216"/>
          <w:marRight w:val="0"/>
          <w:marTop w:val="120"/>
          <w:marBottom w:val="120"/>
          <w:divBdr>
            <w:top w:val="none" w:sz="0" w:space="0" w:color="auto"/>
            <w:left w:val="none" w:sz="0" w:space="0" w:color="auto"/>
            <w:bottom w:val="none" w:sz="0" w:space="0" w:color="auto"/>
            <w:right w:val="none" w:sz="0" w:space="0" w:color="auto"/>
          </w:divBdr>
        </w:div>
        <w:div w:id="1135753456">
          <w:marLeft w:val="216"/>
          <w:marRight w:val="0"/>
          <w:marTop w:val="120"/>
          <w:marBottom w:val="120"/>
          <w:divBdr>
            <w:top w:val="none" w:sz="0" w:space="0" w:color="auto"/>
            <w:left w:val="none" w:sz="0" w:space="0" w:color="auto"/>
            <w:bottom w:val="none" w:sz="0" w:space="0" w:color="auto"/>
            <w:right w:val="none" w:sz="0" w:space="0" w:color="auto"/>
          </w:divBdr>
        </w:div>
      </w:divsChild>
    </w:div>
    <w:div w:id="2104177676">
      <w:bodyDiv w:val="1"/>
      <w:marLeft w:val="0"/>
      <w:marRight w:val="0"/>
      <w:marTop w:val="0"/>
      <w:marBottom w:val="0"/>
      <w:divBdr>
        <w:top w:val="none" w:sz="0" w:space="0" w:color="auto"/>
        <w:left w:val="none" w:sz="0" w:space="0" w:color="auto"/>
        <w:bottom w:val="none" w:sz="0" w:space="0" w:color="auto"/>
        <w:right w:val="none" w:sz="0" w:space="0" w:color="auto"/>
      </w:divBdr>
      <w:divsChild>
        <w:div w:id="1021247878">
          <w:blockQuote w:val="1"/>
          <w:marLeft w:val="450"/>
          <w:marRight w:val="450"/>
          <w:marTop w:val="360"/>
          <w:marBottom w:val="360"/>
          <w:divBdr>
            <w:top w:val="none" w:sz="0" w:space="0" w:color="auto"/>
            <w:left w:val="none" w:sz="0" w:space="0" w:color="auto"/>
            <w:bottom w:val="none" w:sz="0" w:space="0" w:color="auto"/>
            <w:right w:val="none" w:sz="0" w:space="0" w:color="auto"/>
          </w:divBdr>
        </w:div>
        <w:div w:id="68582886">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hr.mit.edu/managers/onbo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1CFA-BC94-4C15-B9E3-FDEB2046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Dowell</dc:creator>
  <cp:lastModifiedBy>Laurie C Bryce</cp:lastModifiedBy>
  <cp:revision>3</cp:revision>
  <cp:lastPrinted>2018-08-07T20:54:00Z</cp:lastPrinted>
  <dcterms:created xsi:type="dcterms:W3CDTF">2018-08-31T20:28:00Z</dcterms:created>
  <dcterms:modified xsi:type="dcterms:W3CDTF">2018-08-31T20:29:00Z</dcterms:modified>
</cp:coreProperties>
</file>